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CF7754" w:rsidRDefault="00A46B6C">
      <w:pPr>
        <w:pStyle w:val="title"/>
        <w:rPr>
          <w:rStyle w:val="20"/>
          <w:position w:val="20"/>
        </w:rPr>
      </w:pPr>
      <w:r w:rsidRPr="00CF7754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02379771" wp14:editId="29B97F07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379771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CF7754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C4AF321" wp14:editId="725E23AF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E916C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E916CE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E916CE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proofErr w:type="gramStart"/>
                            <w:r w:rsidR="00E916C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游秉睿</w:t>
                            </w:r>
                            <w:proofErr w:type="gramEnd"/>
                          </w:p>
                          <w:p w:rsidR="00E916CE" w:rsidRDefault="00E916CE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02-23585508</w:t>
                            </w:r>
                          </w:p>
                          <w:p w:rsidR="00E916CE" w:rsidRDefault="00E916CE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E916CE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ly20972@ly.gov.tw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4AF321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E916CE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E916CE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E916CE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proofErr w:type="gramStart"/>
                      <w:r w:rsidR="00E916CE">
                        <w:rPr>
                          <w:rFonts w:hint="eastAsia"/>
                          <w:sz w:val="22"/>
                          <w:szCs w:val="22"/>
                        </w:rPr>
                        <w:t>游秉睿</w:t>
                      </w:r>
                      <w:proofErr w:type="gramEnd"/>
                    </w:p>
                    <w:p w:rsidR="00E916CE" w:rsidRDefault="00E916CE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02-23585508</w:t>
                      </w:r>
                    </w:p>
                    <w:p w:rsidR="00E916CE" w:rsidRDefault="00E916CE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E916CE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ly20972@ly.gov.tw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CF7754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E916CE" w:rsidRPr="00CF7754">
        <w:rPr>
          <w:rStyle w:val="20"/>
          <w:rFonts w:hint="eastAsia"/>
          <w:position w:val="20"/>
        </w:rPr>
        <w:t>內政委員會</w:t>
      </w:r>
      <w:r w:rsidR="00375D8C" w:rsidRPr="00CF7754">
        <w:rPr>
          <w:rStyle w:val="20"/>
          <w:rFonts w:hint="eastAsia"/>
          <w:position w:val="20"/>
        </w:rPr>
        <w:t xml:space="preserve">　函</w:t>
      </w:r>
    </w:p>
    <w:p w:rsidR="00375D8C" w:rsidRPr="00CF7754" w:rsidRDefault="00375D8C">
      <w:pPr>
        <w:pStyle w:val="titlespace"/>
        <w:rPr>
          <w:rStyle w:val="8"/>
        </w:rPr>
      </w:pPr>
    </w:p>
    <w:p w:rsidR="00375D8C" w:rsidRPr="00CF7754" w:rsidRDefault="00375D8C">
      <w:pPr>
        <w:pStyle w:val="space2"/>
      </w:pPr>
    </w:p>
    <w:p w:rsidR="00375D8C" w:rsidRPr="00CF7754" w:rsidRDefault="00375D8C">
      <w:pPr>
        <w:pStyle w:val="space2"/>
      </w:pPr>
    </w:p>
    <w:p w:rsidR="00375D8C" w:rsidRPr="00CF7754" w:rsidRDefault="00375D8C">
      <w:pPr>
        <w:pStyle w:val="11"/>
        <w:spacing w:line="14" w:lineRule="exact"/>
        <w:ind w:leftChars="0" w:left="0"/>
      </w:pPr>
    </w:p>
    <w:p w:rsidR="002151C0" w:rsidRPr="00CF7754" w:rsidRDefault="00375D8C">
      <w:pPr>
        <w:pStyle w:val="ad"/>
        <w:spacing w:line="360" w:lineRule="exact"/>
      </w:pPr>
      <w:r w:rsidRPr="00CF7754">
        <w:rPr>
          <w:rFonts w:hint="eastAsia"/>
        </w:rPr>
        <w:t>受文者：</w:t>
      </w:r>
      <w:bookmarkStart w:id="8" w:name="受文者"/>
      <w:bookmarkEnd w:id="8"/>
      <w:r w:rsidR="002151C0">
        <w:rPr>
          <w:rFonts w:hint="eastAsia"/>
        </w:rPr>
        <w:t>本會委員</w:t>
      </w:r>
    </w:p>
    <w:p w:rsidR="00375D8C" w:rsidRPr="00CF7754" w:rsidRDefault="00A46B6C">
      <w:pPr>
        <w:pStyle w:val="space"/>
      </w:pPr>
      <w:r w:rsidRPr="00CF775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1073D3A9" wp14:editId="468BBEA7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73D3A9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CF7754" w:rsidRDefault="00375D8C">
      <w:pPr>
        <w:pStyle w:val="ae"/>
        <w:spacing w:line="240" w:lineRule="exact"/>
      </w:pPr>
      <w:r w:rsidRPr="00CF7754">
        <w:fldChar w:fldCharType="begin"/>
      </w:r>
      <w:r w:rsidRPr="00CF7754">
        <w:instrText xml:space="preserve"> </w:instrText>
      </w:r>
      <w:r w:rsidRPr="00CF7754">
        <w:rPr>
          <w:rFonts w:hint="eastAsia"/>
        </w:rPr>
        <w:instrText>MACROBUTTON  DocDispatch 發文日期：</w:instrText>
      </w:r>
      <w:r w:rsidRPr="00CF7754">
        <w:fldChar w:fldCharType="end"/>
      </w:r>
      <w:bookmarkStart w:id="13" w:name="發文日期"/>
      <w:bookmarkEnd w:id="13"/>
      <w:r w:rsidR="00040B3A" w:rsidRPr="00CF7754">
        <w:rPr>
          <w:rFonts w:hint="eastAsia"/>
        </w:rPr>
        <w:t>中華民國111年11月3日</w:t>
      </w:r>
    </w:p>
    <w:p w:rsidR="00375D8C" w:rsidRPr="00CF7754" w:rsidRDefault="00375D8C">
      <w:pPr>
        <w:pStyle w:val="ae"/>
        <w:spacing w:line="240" w:lineRule="exact"/>
      </w:pPr>
      <w:r w:rsidRPr="00CF7754">
        <w:rPr>
          <w:rFonts w:hint="eastAsia"/>
        </w:rPr>
        <w:t>發文字號：</w:t>
      </w:r>
      <w:bookmarkStart w:id="14" w:name="發文字號"/>
      <w:bookmarkEnd w:id="14"/>
      <w:r w:rsidR="0092436D">
        <w:rPr>
          <w:rFonts w:hint="eastAsia"/>
        </w:rPr>
        <w:t>台立內字第</w:t>
      </w:r>
      <w:r w:rsidR="0092436D">
        <w:t>1114002259號</w:t>
      </w:r>
    </w:p>
    <w:p w:rsidR="00375D8C" w:rsidRPr="00CF7754" w:rsidRDefault="00375D8C">
      <w:pPr>
        <w:pStyle w:val="ae"/>
        <w:spacing w:line="240" w:lineRule="exact"/>
      </w:pPr>
      <w:r w:rsidRPr="00CF7754">
        <w:fldChar w:fldCharType="begin"/>
      </w:r>
      <w:r w:rsidRPr="00CF7754">
        <w:instrText xml:space="preserve"> </w:instrText>
      </w:r>
      <w:r w:rsidRPr="00CF7754">
        <w:rPr>
          <w:rFonts w:hint="eastAsia"/>
        </w:rPr>
        <w:instrText>MACROBUTTON  DocSpeed 速別：</w:instrText>
      </w:r>
      <w:r w:rsidRPr="00CF7754">
        <w:fldChar w:fldCharType="end"/>
      </w:r>
      <w:bookmarkStart w:id="15" w:name="速別"/>
      <w:bookmarkEnd w:id="15"/>
      <w:r w:rsidR="00A46B6C" w:rsidRPr="00CF7754">
        <w:rPr>
          <w:rFonts w:hint="eastAsia"/>
        </w:rPr>
        <w:t>最速件</w:t>
      </w:r>
    </w:p>
    <w:p w:rsidR="00375D8C" w:rsidRPr="00CF7754" w:rsidRDefault="00375D8C">
      <w:pPr>
        <w:pStyle w:val="ae"/>
        <w:spacing w:line="240" w:lineRule="exact"/>
      </w:pPr>
      <w:r w:rsidRPr="00CF7754">
        <w:fldChar w:fldCharType="begin"/>
      </w:r>
      <w:r w:rsidRPr="00CF7754">
        <w:instrText xml:space="preserve"> </w:instrText>
      </w:r>
      <w:r w:rsidRPr="00CF7754">
        <w:rPr>
          <w:rFonts w:hint="eastAsia"/>
        </w:rPr>
        <w:instrText>MACROBUTTON  DocSecurity 密等及解密條件或保密期限：</w:instrText>
      </w:r>
      <w:r w:rsidRPr="00CF7754">
        <w:fldChar w:fldCharType="end"/>
      </w:r>
      <w:bookmarkStart w:id="16" w:name="密等及解密條件或保密期限"/>
      <w:bookmarkEnd w:id="16"/>
    </w:p>
    <w:p w:rsidR="00504930" w:rsidRPr="00CF7754" w:rsidRDefault="00375D8C">
      <w:pPr>
        <w:pStyle w:val="ae"/>
        <w:spacing w:line="240" w:lineRule="exact"/>
      </w:pPr>
      <w:r w:rsidRPr="00CF7754">
        <w:rPr>
          <w:rFonts w:hint="eastAsia"/>
        </w:rPr>
        <w:t>附件：</w:t>
      </w:r>
      <w:bookmarkStart w:id="17" w:name="附件"/>
      <w:bookmarkEnd w:id="17"/>
      <w:r w:rsidR="00504930" w:rsidRPr="00CF7754">
        <w:rPr>
          <w:rFonts w:hint="eastAsia"/>
        </w:rPr>
        <w:t>如說明二</w:t>
      </w:r>
    </w:p>
    <w:p w:rsidR="00375D8C" w:rsidRPr="00CF7754" w:rsidRDefault="00375D8C">
      <w:pPr>
        <w:pStyle w:val="space0"/>
      </w:pPr>
    </w:p>
    <w:p w:rsidR="00A46B6C" w:rsidRPr="00CF7754" w:rsidRDefault="00375D8C" w:rsidP="00A46B6C">
      <w:pPr>
        <w:pStyle w:val="af"/>
        <w:spacing w:line="500" w:lineRule="exact"/>
        <w:ind w:hangingChars="310"/>
        <w:jc w:val="both"/>
      </w:pPr>
      <w:r w:rsidRPr="00CF7754">
        <w:rPr>
          <w:rFonts w:hint="eastAsia"/>
        </w:rPr>
        <w:t>主旨：</w:t>
      </w:r>
      <w:bookmarkStart w:id="18" w:name="主旨"/>
      <w:bookmarkEnd w:id="18"/>
      <w:r w:rsidR="00A46B6C" w:rsidRPr="00CF7754">
        <w:rPr>
          <w:rFonts w:hint="eastAsia"/>
        </w:rPr>
        <w:t>本會定於111年11月7日（星期一）考察苗栗縣卓蘭鎮非都市土地使用現況，請查照。</w:t>
      </w:r>
    </w:p>
    <w:p w:rsidR="00375D8C" w:rsidRPr="00CF7754" w:rsidRDefault="00375D8C">
      <w:pPr>
        <w:pStyle w:val="af0"/>
      </w:pPr>
      <w:bookmarkStart w:id="19" w:name="段落"/>
      <w:bookmarkEnd w:id="19"/>
      <w:r w:rsidRPr="00CF7754">
        <w:rPr>
          <w:rFonts w:hint="eastAsia"/>
        </w:rPr>
        <w:t>說明：</w:t>
      </w:r>
    </w:p>
    <w:p w:rsidR="00A46B6C" w:rsidRPr="00CF7754" w:rsidRDefault="00A46B6C" w:rsidP="00A46B6C">
      <w:pPr>
        <w:pStyle w:val="1-2"/>
      </w:pPr>
      <w:r w:rsidRPr="00CF7754">
        <w:rPr>
          <w:rFonts w:hint="eastAsia"/>
        </w:rPr>
        <w:t>依本會王召集委員美惠指示辦理。</w:t>
      </w:r>
    </w:p>
    <w:p w:rsidR="00A46B6C" w:rsidRPr="00CF7754" w:rsidRDefault="00A46B6C" w:rsidP="00A46B6C">
      <w:pPr>
        <w:pStyle w:val="1-2"/>
      </w:pPr>
      <w:r w:rsidRPr="00CF7754">
        <w:rPr>
          <w:rFonts w:hint="eastAsia"/>
        </w:rPr>
        <w:t>委員如欲參加本次考察，敬請於11月4</w:t>
      </w:r>
      <w:r w:rsidR="00A934B9" w:rsidRPr="00CF7754">
        <w:rPr>
          <w:rFonts w:hint="eastAsia"/>
        </w:rPr>
        <w:t>日（星期五）下</w:t>
      </w:r>
      <w:r w:rsidRPr="00CF7754">
        <w:rPr>
          <w:rFonts w:hint="eastAsia"/>
        </w:rPr>
        <w:t>午</w:t>
      </w:r>
      <w:r w:rsidR="00A934B9" w:rsidRPr="00CF7754">
        <w:rPr>
          <w:rFonts w:hint="eastAsia"/>
        </w:rPr>
        <w:t>3</w:t>
      </w:r>
      <w:r w:rsidRPr="00CF7754">
        <w:rPr>
          <w:rFonts w:hint="eastAsia"/>
        </w:rPr>
        <w:t>時前填妥考察登記表（如附件），擲回本會或傳真：23585502，俾便籌辦。</w:t>
      </w:r>
    </w:p>
    <w:p w:rsidR="00375D8C" w:rsidRPr="00CF7754" w:rsidRDefault="00216446">
      <w:pPr>
        <w:pStyle w:val="1-2"/>
      </w:pPr>
      <w:r w:rsidRPr="00CF7754">
        <w:rPr>
          <w:rFonts w:hint="eastAsia"/>
        </w:rPr>
        <w:t>考察行程表另行傳真通知</w:t>
      </w:r>
      <w:r w:rsidR="00A46B6C" w:rsidRPr="00CF7754">
        <w:rPr>
          <w:rFonts w:hint="eastAsia"/>
        </w:rPr>
        <w:t>。</w:t>
      </w:r>
    </w:p>
    <w:p w:rsidR="00A46B6C" w:rsidRPr="00CF7754" w:rsidRDefault="00375D8C" w:rsidP="00A46B6C">
      <w:pPr>
        <w:pStyle w:val="af1"/>
        <w:spacing w:line="240" w:lineRule="exact"/>
      </w:pPr>
      <w:r w:rsidRPr="00CF7754">
        <w:rPr>
          <w:rFonts w:hint="eastAsia"/>
        </w:rPr>
        <w:t>正本：</w:t>
      </w:r>
      <w:bookmarkStart w:id="20" w:name="正本"/>
      <w:bookmarkEnd w:id="20"/>
      <w:r w:rsidR="00A46B6C" w:rsidRPr="00CF7754">
        <w:rPr>
          <w:rFonts w:hint="eastAsia"/>
        </w:rPr>
        <w:t>本會委員</w:t>
      </w:r>
    </w:p>
    <w:p w:rsidR="00A46B6C" w:rsidRPr="00CF7754" w:rsidRDefault="00375D8C">
      <w:pPr>
        <w:pStyle w:val="af2"/>
        <w:spacing w:line="240" w:lineRule="exact"/>
      </w:pPr>
      <w:r w:rsidRPr="00CF7754">
        <w:rPr>
          <w:rFonts w:hint="eastAsia"/>
        </w:rPr>
        <w:t>副本：</w:t>
      </w:r>
      <w:bookmarkStart w:id="21" w:name="副本"/>
      <w:bookmarkEnd w:id="21"/>
      <w:r w:rsidR="00C259D6" w:rsidRPr="00CF7754">
        <w:rPr>
          <w:rFonts w:hint="eastAsia"/>
        </w:rPr>
        <w:t>本院其他委員會委員、</w:t>
      </w:r>
      <w:r w:rsidR="00A46B6C" w:rsidRPr="00CF7754">
        <w:rPr>
          <w:rFonts w:hint="eastAsia"/>
        </w:rPr>
        <w:t>本院各黨團、本院公報處</w:t>
      </w:r>
    </w:p>
    <w:p w:rsidR="00375D8C" w:rsidRPr="00CF7754" w:rsidRDefault="00375D8C">
      <w:pPr>
        <w:pStyle w:val="space1"/>
      </w:pPr>
    </w:p>
    <w:p w:rsidR="00366A8F" w:rsidRDefault="008C6970" w:rsidP="008C6970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6A8F" w:rsidRDefault="00366A8F">
      <w:pPr>
        <w:widowControl/>
      </w:pPr>
      <w:r>
        <w:br w:type="page"/>
      </w:r>
    </w:p>
    <w:p w:rsidR="00AF4B1E" w:rsidRPr="001A3945" w:rsidRDefault="00AF4B1E" w:rsidP="00AF4B1E">
      <w:pPr>
        <w:snapToGrid w:val="0"/>
        <w:spacing w:after="60" w:line="520" w:lineRule="exact"/>
        <w:jc w:val="center"/>
        <w:rPr>
          <w:rFonts w:hint="eastAsia"/>
          <w:b/>
          <w:sz w:val="40"/>
          <w:szCs w:val="40"/>
        </w:rPr>
      </w:pPr>
      <w:r w:rsidRPr="001A3945">
        <w:rPr>
          <w:b/>
          <w:sz w:val="40"/>
          <w:szCs w:val="40"/>
        </w:rPr>
        <w:lastRenderedPageBreak/>
        <w:t>立法院內政委員會</w:t>
      </w:r>
      <w:r w:rsidRPr="001A3945">
        <w:rPr>
          <w:rFonts w:hint="eastAsia"/>
          <w:b/>
          <w:sz w:val="40"/>
          <w:szCs w:val="40"/>
        </w:rPr>
        <w:t>委員</w:t>
      </w:r>
      <w:r w:rsidRPr="001A3945">
        <w:rPr>
          <w:b/>
          <w:sz w:val="40"/>
          <w:szCs w:val="40"/>
        </w:rPr>
        <w:t>考察</w:t>
      </w:r>
    </w:p>
    <w:p w:rsidR="00AF4B1E" w:rsidRPr="001A3945" w:rsidRDefault="00AF4B1E" w:rsidP="00AF4B1E">
      <w:pPr>
        <w:snapToGrid w:val="0"/>
        <w:spacing w:after="60" w:line="520" w:lineRule="exact"/>
        <w:jc w:val="center"/>
        <w:rPr>
          <w:rFonts w:cs="Calibri" w:hint="eastAsia"/>
          <w:b/>
          <w:sz w:val="40"/>
        </w:rPr>
      </w:pPr>
      <w:r w:rsidRPr="001A3945">
        <w:rPr>
          <w:rFonts w:cs="Calibri" w:hint="eastAsia"/>
          <w:b/>
          <w:sz w:val="40"/>
        </w:rPr>
        <w:t>「</w:t>
      </w:r>
      <w:r>
        <w:rPr>
          <w:rFonts w:cs="Calibri" w:hint="eastAsia"/>
          <w:b/>
          <w:sz w:val="40"/>
        </w:rPr>
        <w:t>苗栗縣卓蘭鎮非都市土地使用現況</w:t>
      </w:r>
      <w:r w:rsidRPr="001A3945">
        <w:rPr>
          <w:rFonts w:cs="Calibri" w:hint="eastAsia"/>
          <w:b/>
          <w:sz w:val="40"/>
        </w:rPr>
        <w:t>」</w:t>
      </w:r>
      <w:r w:rsidRPr="001A3945">
        <w:rPr>
          <w:rFonts w:cs="Calibri"/>
          <w:b/>
          <w:sz w:val="40"/>
        </w:rPr>
        <w:t>行程表</w:t>
      </w:r>
    </w:p>
    <w:p w:rsidR="00AF4B1E" w:rsidRPr="001A3945" w:rsidRDefault="00AF4B1E" w:rsidP="00AF4B1E">
      <w:pPr>
        <w:spacing w:line="440" w:lineRule="exact"/>
        <w:jc w:val="right"/>
        <w:rPr>
          <w:rFonts w:hint="eastAsia"/>
          <w:b/>
          <w:sz w:val="40"/>
          <w:szCs w:val="40"/>
        </w:rPr>
      </w:pPr>
      <w:r w:rsidRPr="001A3945">
        <w:rPr>
          <w:rFonts w:hint="eastAsia"/>
          <w:b/>
          <w:kern w:val="0"/>
        </w:rPr>
        <w:t>日期：11</w:t>
      </w:r>
      <w:r>
        <w:rPr>
          <w:rFonts w:hint="eastAsia"/>
          <w:b/>
          <w:kern w:val="0"/>
        </w:rPr>
        <w:t>1</w:t>
      </w:r>
      <w:r w:rsidRPr="001A3945">
        <w:rPr>
          <w:rFonts w:hint="eastAsia"/>
          <w:b/>
          <w:kern w:val="0"/>
        </w:rPr>
        <w:t>年1</w:t>
      </w:r>
      <w:r>
        <w:rPr>
          <w:rFonts w:hint="eastAsia"/>
          <w:b/>
          <w:kern w:val="0"/>
        </w:rPr>
        <w:t>1</w:t>
      </w:r>
      <w:r w:rsidRPr="001A3945">
        <w:rPr>
          <w:rFonts w:hint="eastAsia"/>
          <w:b/>
          <w:kern w:val="0"/>
        </w:rPr>
        <w:t>月</w:t>
      </w:r>
      <w:r>
        <w:rPr>
          <w:rFonts w:hint="eastAsia"/>
          <w:b/>
          <w:kern w:val="0"/>
        </w:rPr>
        <w:t>7</w:t>
      </w:r>
      <w:r w:rsidRPr="001A3945">
        <w:rPr>
          <w:rFonts w:hint="eastAsia"/>
          <w:b/>
          <w:kern w:val="0"/>
        </w:rPr>
        <w:t>日(星期</w:t>
      </w:r>
      <w:r>
        <w:rPr>
          <w:rFonts w:hint="eastAsia"/>
          <w:b/>
          <w:kern w:val="0"/>
        </w:rPr>
        <w:t>一</w:t>
      </w:r>
      <w:r w:rsidRPr="001A3945">
        <w:rPr>
          <w:rFonts w:hint="eastAsia"/>
          <w:b/>
          <w:kern w:val="0"/>
        </w:rPr>
        <w:t>)</w:t>
      </w:r>
    </w:p>
    <w:tbl>
      <w:tblPr>
        <w:tblW w:w="92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28"/>
        <w:gridCol w:w="3544"/>
        <w:gridCol w:w="3544"/>
      </w:tblGrid>
      <w:tr w:rsidR="00AF4B1E" w:rsidRPr="00943749" w:rsidTr="00E479FB">
        <w:tblPrEx>
          <w:tblCellMar>
            <w:top w:w="0" w:type="dxa"/>
            <w:bottom w:w="0" w:type="dxa"/>
          </w:tblCellMar>
        </w:tblPrEx>
        <w:trPr>
          <w:cantSplit/>
          <w:trHeight w:val="441"/>
          <w:tblHeader/>
          <w:jc w:val="center"/>
        </w:trPr>
        <w:tc>
          <w:tcPr>
            <w:tcW w:w="2128" w:type="dxa"/>
            <w:vAlign w:val="center"/>
          </w:tcPr>
          <w:p w:rsidR="00AF4B1E" w:rsidRPr="00943749" w:rsidRDefault="00AF4B1E" w:rsidP="00E479FB">
            <w:pPr>
              <w:adjustRightInd w:val="0"/>
              <w:snapToGrid w:val="0"/>
              <w:spacing w:line="340" w:lineRule="exact"/>
              <w:jc w:val="center"/>
              <w:rPr>
                <w:b/>
                <w:bCs/>
                <w:sz w:val="28"/>
                <w:szCs w:val="28"/>
              </w:rPr>
            </w:pPr>
            <w:r w:rsidRPr="00943749">
              <w:rPr>
                <w:b/>
                <w:bCs/>
                <w:sz w:val="28"/>
                <w:szCs w:val="28"/>
              </w:rPr>
              <w:t>時間</w:t>
            </w:r>
          </w:p>
        </w:tc>
        <w:tc>
          <w:tcPr>
            <w:tcW w:w="3544" w:type="dxa"/>
            <w:vAlign w:val="center"/>
          </w:tcPr>
          <w:p w:rsidR="00AF4B1E" w:rsidRPr="00943749" w:rsidRDefault="00AF4B1E" w:rsidP="00E479FB">
            <w:pPr>
              <w:adjustRightInd w:val="0"/>
              <w:snapToGrid w:val="0"/>
              <w:spacing w:line="340" w:lineRule="exact"/>
              <w:jc w:val="center"/>
              <w:rPr>
                <w:b/>
                <w:bCs/>
                <w:sz w:val="28"/>
                <w:szCs w:val="28"/>
              </w:rPr>
            </w:pPr>
            <w:r w:rsidRPr="00943749">
              <w:rPr>
                <w:b/>
                <w:bCs/>
                <w:sz w:val="28"/>
                <w:szCs w:val="28"/>
              </w:rPr>
              <w:t>內容</w:t>
            </w:r>
          </w:p>
        </w:tc>
        <w:tc>
          <w:tcPr>
            <w:tcW w:w="3544" w:type="dxa"/>
            <w:vAlign w:val="center"/>
          </w:tcPr>
          <w:p w:rsidR="00AF4B1E" w:rsidRPr="00943749" w:rsidRDefault="00AF4B1E" w:rsidP="00E479FB">
            <w:pPr>
              <w:adjustRightInd w:val="0"/>
              <w:snapToGrid w:val="0"/>
              <w:spacing w:line="340" w:lineRule="exact"/>
              <w:jc w:val="center"/>
              <w:rPr>
                <w:b/>
                <w:bCs/>
                <w:sz w:val="28"/>
                <w:szCs w:val="28"/>
              </w:rPr>
            </w:pPr>
            <w:r w:rsidRPr="00943749">
              <w:rPr>
                <w:b/>
                <w:sz w:val="28"/>
                <w:szCs w:val="28"/>
              </w:rPr>
              <w:t>備註/地點</w:t>
            </w:r>
          </w:p>
        </w:tc>
      </w:tr>
      <w:tr w:rsidR="00AF4B1E" w:rsidRPr="00943749" w:rsidTr="00E479FB">
        <w:tblPrEx>
          <w:tblCellMar>
            <w:top w:w="0" w:type="dxa"/>
            <w:bottom w:w="0" w:type="dxa"/>
          </w:tblCellMar>
        </w:tblPrEx>
        <w:trPr>
          <w:cantSplit/>
          <w:trHeight w:val="2342"/>
          <w:jc w:val="center"/>
        </w:trPr>
        <w:tc>
          <w:tcPr>
            <w:tcW w:w="2128" w:type="dxa"/>
            <w:vAlign w:val="center"/>
          </w:tcPr>
          <w:p w:rsidR="00AF4B1E" w:rsidRPr="00027AA6" w:rsidRDefault="00AF4B1E" w:rsidP="00E479FB">
            <w:pPr>
              <w:snapToGrid w:val="0"/>
              <w:spacing w:before="120" w:line="340" w:lineRule="exact"/>
              <w:jc w:val="center"/>
              <w:rPr>
                <w:rFonts w:hint="eastAsia"/>
                <w:b/>
                <w:sz w:val="28"/>
                <w:szCs w:val="28"/>
              </w:rPr>
            </w:pPr>
            <w:r w:rsidRPr="00027AA6">
              <w:rPr>
                <w:rFonts w:hint="eastAsia"/>
                <w:b/>
                <w:sz w:val="28"/>
                <w:szCs w:val="28"/>
              </w:rPr>
              <w:t>08：00-10：10</w:t>
            </w:r>
          </w:p>
        </w:tc>
        <w:tc>
          <w:tcPr>
            <w:tcW w:w="3544" w:type="dxa"/>
            <w:vAlign w:val="center"/>
          </w:tcPr>
          <w:p w:rsidR="00AF4B1E" w:rsidRPr="00027AA6" w:rsidRDefault="00AF4B1E" w:rsidP="00E479FB">
            <w:pPr>
              <w:snapToGrid w:val="0"/>
              <w:spacing w:before="120" w:line="340" w:lineRule="exact"/>
              <w:jc w:val="both"/>
              <w:rPr>
                <w:rFonts w:hint="eastAsia"/>
                <w:sz w:val="28"/>
                <w:szCs w:val="28"/>
              </w:rPr>
            </w:pPr>
            <w:r w:rsidRPr="00027AA6">
              <w:rPr>
                <w:rFonts w:hint="eastAsia"/>
                <w:sz w:val="28"/>
                <w:szCs w:val="28"/>
              </w:rPr>
              <w:t>去程(立法院群賢樓-苗栗縣卓蘭鎮</w:t>
            </w:r>
            <w:r>
              <w:rPr>
                <w:rFonts w:hint="eastAsia"/>
                <w:sz w:val="28"/>
                <w:szCs w:val="28"/>
              </w:rPr>
              <w:t>卓蘭奉天宮</w:t>
            </w:r>
            <w:r w:rsidRPr="00027AA6">
              <w:rPr>
                <w:rFonts w:hint="eastAsia"/>
                <w:sz w:val="28"/>
                <w:szCs w:val="28"/>
              </w:rPr>
              <w:t>)</w:t>
            </w:r>
          </w:p>
        </w:tc>
        <w:tc>
          <w:tcPr>
            <w:tcW w:w="3544" w:type="dxa"/>
            <w:vAlign w:val="center"/>
          </w:tcPr>
          <w:p w:rsidR="00AF4B1E" w:rsidRDefault="00AF4B1E" w:rsidP="00AF4B1E">
            <w:pPr>
              <w:numPr>
                <w:ilvl w:val="0"/>
                <w:numId w:val="3"/>
              </w:numPr>
              <w:snapToGrid w:val="0"/>
              <w:spacing w:line="340" w:lineRule="exact"/>
              <w:ind w:left="469" w:hanging="469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集合地點：</w:t>
            </w:r>
            <w:r w:rsidRPr="00027AA6">
              <w:rPr>
                <w:rFonts w:hint="eastAsia"/>
                <w:sz w:val="28"/>
                <w:szCs w:val="28"/>
              </w:rPr>
              <w:t>立法院群賢樓</w:t>
            </w:r>
            <w:r>
              <w:rPr>
                <w:sz w:val="28"/>
                <w:szCs w:val="28"/>
              </w:rPr>
              <w:t>（臺</w:t>
            </w:r>
            <w:r w:rsidRPr="00672B04">
              <w:rPr>
                <w:rFonts w:hint="eastAsia"/>
                <w:sz w:val="28"/>
                <w:szCs w:val="28"/>
              </w:rPr>
              <w:t>北市中正區濟南路一段1號</w:t>
            </w:r>
            <w:r>
              <w:rPr>
                <w:sz w:val="28"/>
                <w:szCs w:val="28"/>
              </w:rPr>
              <w:t>）</w:t>
            </w:r>
          </w:p>
          <w:p w:rsidR="00AF4B1E" w:rsidRDefault="00AF4B1E" w:rsidP="00AF4B1E">
            <w:pPr>
              <w:numPr>
                <w:ilvl w:val="0"/>
                <w:numId w:val="3"/>
              </w:numPr>
              <w:snapToGrid w:val="0"/>
              <w:spacing w:line="340" w:lineRule="exac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發車時間：</w:t>
            </w:r>
            <w:r w:rsidRPr="00027AA6">
              <w:rPr>
                <w:rFonts w:hint="eastAsia"/>
                <w:sz w:val="28"/>
                <w:szCs w:val="28"/>
              </w:rPr>
              <w:t>8</w:t>
            </w:r>
            <w:r>
              <w:rPr>
                <w:rFonts w:hint="eastAsia"/>
                <w:sz w:val="28"/>
                <w:szCs w:val="28"/>
              </w:rPr>
              <w:t>：</w:t>
            </w:r>
            <w:r w:rsidRPr="00027AA6">
              <w:rPr>
                <w:rFonts w:hint="eastAsia"/>
                <w:sz w:val="28"/>
                <w:szCs w:val="28"/>
              </w:rPr>
              <w:t>00</w:t>
            </w:r>
          </w:p>
          <w:p w:rsidR="00AF4B1E" w:rsidRPr="00672B04" w:rsidRDefault="00AF4B1E" w:rsidP="00AF4B1E">
            <w:pPr>
              <w:numPr>
                <w:ilvl w:val="0"/>
                <w:numId w:val="3"/>
              </w:numPr>
              <w:snapToGrid w:val="0"/>
              <w:spacing w:line="340" w:lineRule="exact"/>
              <w:ind w:left="469" w:hanging="469"/>
              <w:jc w:val="both"/>
              <w:rPr>
                <w:sz w:val="28"/>
                <w:szCs w:val="28"/>
              </w:rPr>
            </w:pPr>
            <w:r w:rsidRPr="00672B04">
              <w:rPr>
                <w:rFonts w:hint="eastAsia"/>
                <w:sz w:val="28"/>
                <w:szCs w:val="28"/>
              </w:rPr>
              <w:t>預計車程：2小時10分鐘（尖峰時間）</w:t>
            </w:r>
          </w:p>
        </w:tc>
      </w:tr>
      <w:tr w:rsidR="00AF4B1E" w:rsidRPr="001842A8" w:rsidTr="00E479FB">
        <w:tblPrEx>
          <w:tblCellMar>
            <w:top w:w="0" w:type="dxa"/>
            <w:bottom w:w="0" w:type="dxa"/>
          </w:tblCellMar>
        </w:tblPrEx>
        <w:trPr>
          <w:cantSplit/>
          <w:trHeight w:val="1255"/>
          <w:jc w:val="center"/>
        </w:trPr>
        <w:tc>
          <w:tcPr>
            <w:tcW w:w="2128" w:type="dxa"/>
            <w:vAlign w:val="center"/>
          </w:tcPr>
          <w:p w:rsidR="00AF4B1E" w:rsidRPr="00027AA6" w:rsidRDefault="00AF4B1E" w:rsidP="00E479FB">
            <w:pPr>
              <w:snapToGrid w:val="0"/>
              <w:spacing w:before="120" w:line="340" w:lineRule="exact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</w:t>
            </w:r>
            <w:r>
              <w:rPr>
                <w:b/>
                <w:sz w:val="28"/>
                <w:szCs w:val="28"/>
              </w:rPr>
              <w:t>：10</w:t>
            </w:r>
          </w:p>
        </w:tc>
        <w:tc>
          <w:tcPr>
            <w:tcW w:w="3544" w:type="dxa"/>
            <w:vAlign w:val="center"/>
          </w:tcPr>
          <w:p w:rsidR="00AF4B1E" w:rsidRDefault="00AF4B1E" w:rsidP="00E479FB">
            <w:pPr>
              <w:snapToGrid w:val="0"/>
              <w:spacing w:line="34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第1集合點</w:t>
            </w:r>
            <w:r>
              <w:rPr>
                <w:sz w:val="28"/>
                <w:szCs w:val="28"/>
              </w:rPr>
              <w:t>：</w:t>
            </w:r>
          </w:p>
          <w:p w:rsidR="00AF4B1E" w:rsidRPr="00027AA6" w:rsidRDefault="00AF4B1E" w:rsidP="00E479FB">
            <w:pPr>
              <w:snapToGrid w:val="0"/>
              <w:spacing w:line="34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苗栗縣卓蘭鎮卓蘭奉天宮</w:t>
            </w:r>
          </w:p>
        </w:tc>
        <w:tc>
          <w:tcPr>
            <w:tcW w:w="3544" w:type="dxa"/>
            <w:vAlign w:val="center"/>
          </w:tcPr>
          <w:p w:rsidR="00AF4B1E" w:rsidRDefault="00AF4B1E" w:rsidP="00E479FB">
            <w:pPr>
              <w:snapToGrid w:val="0"/>
              <w:spacing w:line="340" w:lineRule="exact"/>
              <w:jc w:val="both"/>
              <w:rPr>
                <w:rFonts w:hint="eastAsia"/>
                <w:sz w:val="28"/>
                <w:szCs w:val="28"/>
              </w:rPr>
            </w:pPr>
            <w:r w:rsidRPr="001842A8">
              <w:rPr>
                <w:rFonts w:hint="eastAsia"/>
                <w:sz w:val="28"/>
                <w:szCs w:val="28"/>
              </w:rPr>
              <w:t>苗栗縣卓蘭鎮沙埔路1號</w:t>
            </w:r>
          </w:p>
          <w:p w:rsidR="00AF4B1E" w:rsidRDefault="00AF4B1E" w:rsidP="00E479FB">
            <w:pPr>
              <w:snapToGrid w:val="0"/>
              <w:spacing w:line="34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(部分勘查人員由此乘車)</w:t>
            </w:r>
          </w:p>
        </w:tc>
      </w:tr>
      <w:tr w:rsidR="00AF4B1E" w:rsidRPr="00943749" w:rsidTr="00E479FB">
        <w:tblPrEx>
          <w:tblCellMar>
            <w:top w:w="0" w:type="dxa"/>
            <w:bottom w:w="0" w:type="dxa"/>
          </w:tblCellMar>
        </w:tblPrEx>
        <w:trPr>
          <w:cantSplit/>
          <w:trHeight w:val="1132"/>
          <w:jc w:val="center"/>
        </w:trPr>
        <w:tc>
          <w:tcPr>
            <w:tcW w:w="2128" w:type="dxa"/>
            <w:vAlign w:val="center"/>
          </w:tcPr>
          <w:p w:rsidR="00AF4B1E" w:rsidRPr="00027AA6" w:rsidRDefault="00AF4B1E" w:rsidP="00E479FB">
            <w:pPr>
              <w:snapToGrid w:val="0"/>
              <w:spacing w:before="120" w:line="340" w:lineRule="exact"/>
              <w:jc w:val="center"/>
              <w:rPr>
                <w:b/>
                <w:sz w:val="28"/>
                <w:szCs w:val="28"/>
              </w:rPr>
            </w:pPr>
            <w:r w:rsidRPr="00027AA6">
              <w:rPr>
                <w:rFonts w:hint="eastAsia"/>
                <w:b/>
                <w:sz w:val="28"/>
                <w:szCs w:val="28"/>
              </w:rPr>
              <w:t>10：10-10：</w:t>
            </w:r>
            <w:r>
              <w:rPr>
                <w:rFonts w:hint="eastAsia"/>
                <w:b/>
                <w:sz w:val="28"/>
                <w:szCs w:val="28"/>
              </w:rPr>
              <w:t>25</w:t>
            </w:r>
          </w:p>
        </w:tc>
        <w:tc>
          <w:tcPr>
            <w:tcW w:w="3544" w:type="dxa"/>
            <w:vAlign w:val="center"/>
          </w:tcPr>
          <w:p w:rsidR="00AF4B1E" w:rsidRPr="00027AA6" w:rsidRDefault="00AF4B1E" w:rsidP="00E479FB">
            <w:pPr>
              <w:snapToGrid w:val="0"/>
              <w:spacing w:line="340" w:lineRule="exact"/>
              <w:jc w:val="both"/>
              <w:rPr>
                <w:rFonts w:cs="Calibri"/>
                <w:sz w:val="28"/>
                <w:szCs w:val="28"/>
              </w:rPr>
            </w:pPr>
            <w:r w:rsidRPr="00027AA6">
              <w:rPr>
                <w:rFonts w:cs="Calibri" w:hint="eastAsia"/>
                <w:sz w:val="28"/>
                <w:szCs w:val="28"/>
              </w:rPr>
              <w:t>勘查</w:t>
            </w:r>
            <w:r>
              <w:rPr>
                <w:rFonts w:cs="Calibri" w:hint="eastAsia"/>
                <w:sz w:val="28"/>
                <w:szCs w:val="28"/>
              </w:rPr>
              <w:t>卓蘭鎮</w:t>
            </w:r>
            <w:proofErr w:type="gramStart"/>
            <w:r>
              <w:rPr>
                <w:rFonts w:cs="Calibri" w:hint="eastAsia"/>
                <w:sz w:val="28"/>
                <w:szCs w:val="28"/>
              </w:rPr>
              <w:t>水廠段農</w:t>
            </w:r>
            <w:proofErr w:type="gramEnd"/>
            <w:r>
              <w:rPr>
                <w:rFonts w:cs="Calibri" w:hint="eastAsia"/>
                <w:sz w:val="28"/>
                <w:szCs w:val="28"/>
              </w:rPr>
              <w:t>牧用地砂石</w:t>
            </w:r>
            <w:r w:rsidRPr="00027AA6">
              <w:rPr>
                <w:rFonts w:cs="Calibri" w:hint="eastAsia"/>
                <w:sz w:val="28"/>
                <w:szCs w:val="28"/>
              </w:rPr>
              <w:t>堆置情形</w:t>
            </w:r>
          </w:p>
        </w:tc>
        <w:tc>
          <w:tcPr>
            <w:tcW w:w="3544" w:type="dxa"/>
            <w:vAlign w:val="center"/>
          </w:tcPr>
          <w:p w:rsidR="00AF4B1E" w:rsidRPr="00027AA6" w:rsidRDefault="00AF4B1E" w:rsidP="00E479FB">
            <w:pPr>
              <w:snapToGrid w:val="0"/>
              <w:spacing w:before="80" w:line="34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乘車勘查</w:t>
            </w:r>
          </w:p>
        </w:tc>
      </w:tr>
      <w:tr w:rsidR="00AF4B1E" w:rsidRPr="00943749" w:rsidTr="00E479FB">
        <w:tblPrEx>
          <w:tblCellMar>
            <w:top w:w="0" w:type="dxa"/>
            <w:bottom w:w="0" w:type="dxa"/>
          </w:tblCellMar>
        </w:tblPrEx>
        <w:trPr>
          <w:cantSplit/>
          <w:trHeight w:val="1689"/>
          <w:jc w:val="center"/>
        </w:trPr>
        <w:tc>
          <w:tcPr>
            <w:tcW w:w="2128" w:type="dxa"/>
            <w:vAlign w:val="center"/>
          </w:tcPr>
          <w:p w:rsidR="00AF4B1E" w:rsidRPr="00027AA6" w:rsidRDefault="00AF4B1E" w:rsidP="00E479FB">
            <w:pPr>
              <w:snapToGrid w:val="0"/>
              <w:spacing w:before="120" w:line="340" w:lineRule="exact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10：25-11：20</w:t>
            </w:r>
          </w:p>
        </w:tc>
        <w:tc>
          <w:tcPr>
            <w:tcW w:w="3544" w:type="dxa"/>
            <w:vAlign w:val="center"/>
          </w:tcPr>
          <w:p w:rsidR="00AF4B1E" w:rsidRDefault="00AF4B1E" w:rsidP="00E479FB">
            <w:pPr>
              <w:snapToGrid w:val="0"/>
              <w:spacing w:line="340" w:lineRule="exac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第2集合點：苗140縣道橋墩下、卓蘭堤防道路(定位點：</w:t>
            </w:r>
            <w:r w:rsidRPr="003B16DD">
              <w:rPr>
                <w:sz w:val="28"/>
                <w:szCs w:val="28"/>
              </w:rPr>
              <w:t>24.300</w:t>
            </w:r>
            <w:r>
              <w:rPr>
                <w:sz w:val="28"/>
                <w:szCs w:val="28"/>
              </w:rPr>
              <w:t>70</w:t>
            </w:r>
            <w:r w:rsidRPr="003B16DD">
              <w:rPr>
                <w:sz w:val="28"/>
                <w:szCs w:val="28"/>
              </w:rPr>
              <w:t>, 120.8285</w:t>
            </w:r>
            <w:r>
              <w:rPr>
                <w:sz w:val="28"/>
                <w:szCs w:val="28"/>
              </w:rPr>
              <w:t>4)</w:t>
            </w:r>
          </w:p>
          <w:p w:rsidR="00AF4B1E" w:rsidRDefault="00AF4B1E" w:rsidP="00E479FB">
            <w:pPr>
              <w:snapToGrid w:val="0"/>
              <w:spacing w:line="340" w:lineRule="exact"/>
              <w:jc w:val="both"/>
              <w:rPr>
                <w:sz w:val="28"/>
                <w:szCs w:val="28"/>
              </w:rPr>
            </w:pPr>
          </w:p>
          <w:p w:rsidR="00AF4B1E" w:rsidRDefault="00AF4B1E" w:rsidP="00E479FB">
            <w:pPr>
              <w:snapToGrid w:val="0"/>
              <w:spacing w:line="340" w:lineRule="exact"/>
              <w:jc w:val="both"/>
              <w:rPr>
                <w:rFonts w:hint="eastAsia"/>
                <w:sz w:val="28"/>
                <w:szCs w:val="28"/>
              </w:rPr>
            </w:pPr>
            <w:r w:rsidRPr="002E468E">
              <w:rPr>
                <w:rFonts w:hint="eastAsia"/>
                <w:sz w:val="28"/>
                <w:szCs w:val="28"/>
              </w:rPr>
              <w:t>勘查</w:t>
            </w:r>
            <w:r>
              <w:rPr>
                <w:rFonts w:hint="eastAsia"/>
                <w:sz w:val="28"/>
                <w:szCs w:val="28"/>
              </w:rPr>
              <w:t>卓蘭鎮</w:t>
            </w:r>
            <w:proofErr w:type="gramStart"/>
            <w:r>
              <w:rPr>
                <w:rFonts w:hint="eastAsia"/>
                <w:sz w:val="28"/>
                <w:szCs w:val="28"/>
              </w:rPr>
              <w:t>水廠段農</w:t>
            </w:r>
            <w:proofErr w:type="gramEnd"/>
            <w:r>
              <w:rPr>
                <w:rFonts w:hint="eastAsia"/>
                <w:sz w:val="28"/>
                <w:szCs w:val="28"/>
              </w:rPr>
              <w:t>牧</w:t>
            </w:r>
            <w:r w:rsidRPr="002E468E">
              <w:rPr>
                <w:rFonts w:hint="eastAsia"/>
                <w:sz w:val="28"/>
                <w:szCs w:val="28"/>
              </w:rPr>
              <w:t>用地砂石堆置情形</w:t>
            </w:r>
          </w:p>
        </w:tc>
        <w:tc>
          <w:tcPr>
            <w:tcW w:w="3544" w:type="dxa"/>
            <w:vAlign w:val="center"/>
          </w:tcPr>
          <w:p w:rsidR="00AF4B1E" w:rsidRDefault="00AF4B1E" w:rsidP="00AF4B1E">
            <w:pPr>
              <w:numPr>
                <w:ilvl w:val="0"/>
                <w:numId w:val="5"/>
              </w:numPr>
              <w:snapToGrid w:val="0"/>
              <w:spacing w:before="80" w:line="340" w:lineRule="exac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陪同機關/單位會合點</w:t>
            </w:r>
          </w:p>
          <w:p w:rsidR="00AF4B1E" w:rsidRDefault="00AF4B1E" w:rsidP="00AF4B1E">
            <w:pPr>
              <w:numPr>
                <w:ilvl w:val="0"/>
                <w:numId w:val="5"/>
              </w:numPr>
              <w:snapToGrid w:val="0"/>
              <w:spacing w:before="80" w:line="340" w:lineRule="exact"/>
              <w:jc w:val="both"/>
              <w:rPr>
                <w:rFonts w:hint="eastAsia"/>
                <w:sz w:val="28"/>
                <w:szCs w:val="28"/>
              </w:rPr>
            </w:pPr>
            <w:r w:rsidRPr="00DD6AE7">
              <w:rPr>
                <w:rFonts w:hint="eastAsia"/>
                <w:sz w:val="28"/>
                <w:szCs w:val="28"/>
              </w:rPr>
              <w:t>步行勘查</w:t>
            </w:r>
          </w:p>
          <w:p w:rsidR="00AF4B1E" w:rsidRDefault="00AF4B1E" w:rsidP="00AF4B1E">
            <w:pPr>
              <w:numPr>
                <w:ilvl w:val="0"/>
                <w:numId w:val="5"/>
              </w:numPr>
              <w:snapToGrid w:val="0"/>
              <w:spacing w:before="80" w:line="340" w:lineRule="exact"/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內政部地政司司長：</w:t>
            </w:r>
          </w:p>
          <w:p w:rsidR="00AF4B1E" w:rsidRPr="00DD6AE7" w:rsidRDefault="00AF4B1E" w:rsidP="00E479FB">
            <w:pPr>
              <w:snapToGrid w:val="0"/>
              <w:spacing w:before="80" w:line="340" w:lineRule="exact"/>
              <w:ind w:left="360"/>
              <w:jc w:val="both"/>
              <w:rPr>
                <w:rFonts w:hint="eastAsia"/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王成機</w:t>
            </w:r>
            <w:proofErr w:type="gramEnd"/>
          </w:p>
        </w:tc>
      </w:tr>
      <w:tr w:rsidR="00AF4B1E" w:rsidRPr="00943749" w:rsidTr="00E479FB">
        <w:tblPrEx>
          <w:tblCellMar>
            <w:top w:w="0" w:type="dxa"/>
            <w:bottom w:w="0" w:type="dxa"/>
          </w:tblCellMar>
        </w:tblPrEx>
        <w:trPr>
          <w:cantSplit/>
          <w:trHeight w:val="1699"/>
          <w:jc w:val="center"/>
        </w:trPr>
        <w:tc>
          <w:tcPr>
            <w:tcW w:w="2128" w:type="dxa"/>
            <w:vAlign w:val="center"/>
          </w:tcPr>
          <w:p w:rsidR="00AF4B1E" w:rsidRPr="00027AA6" w:rsidRDefault="00AF4B1E" w:rsidP="00E479FB">
            <w:pPr>
              <w:snapToGrid w:val="0"/>
              <w:spacing w:line="340" w:lineRule="exact"/>
              <w:jc w:val="center"/>
              <w:rPr>
                <w:b/>
                <w:sz w:val="28"/>
                <w:szCs w:val="28"/>
              </w:rPr>
            </w:pPr>
            <w:r w:rsidRPr="00027AA6">
              <w:rPr>
                <w:b/>
                <w:sz w:val="28"/>
                <w:szCs w:val="28"/>
              </w:rPr>
              <w:t>11：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  <w:r w:rsidRPr="00027AA6">
              <w:rPr>
                <w:rFonts w:hint="eastAsia"/>
                <w:b/>
                <w:sz w:val="28"/>
                <w:szCs w:val="28"/>
              </w:rPr>
              <w:t>0-</w:t>
            </w:r>
            <w:r w:rsidRPr="00027AA6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3</w:t>
            </w:r>
            <w:r w:rsidRPr="00027AA6">
              <w:rPr>
                <w:rFonts w:hint="eastAsia"/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0</w:t>
            </w:r>
            <w:r w:rsidRPr="00027AA6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3544" w:type="dxa"/>
            <w:vAlign w:val="center"/>
          </w:tcPr>
          <w:p w:rsidR="00AF4B1E" w:rsidRPr="00027AA6" w:rsidRDefault="00AF4B1E" w:rsidP="00E479FB">
            <w:pPr>
              <w:snapToGrid w:val="0"/>
              <w:spacing w:line="340" w:lineRule="exact"/>
              <w:jc w:val="both"/>
              <w:rPr>
                <w:sz w:val="28"/>
                <w:szCs w:val="28"/>
              </w:rPr>
            </w:pPr>
            <w:r w:rsidRPr="00027AA6">
              <w:rPr>
                <w:rFonts w:hint="eastAsia"/>
                <w:sz w:val="28"/>
                <w:szCs w:val="28"/>
              </w:rPr>
              <w:t>回程(苗栗縣卓蘭鎮-立法院群賢樓)</w:t>
            </w:r>
          </w:p>
        </w:tc>
        <w:tc>
          <w:tcPr>
            <w:tcW w:w="3544" w:type="dxa"/>
            <w:vAlign w:val="center"/>
          </w:tcPr>
          <w:p w:rsidR="00AF4B1E" w:rsidRDefault="00AF4B1E" w:rsidP="00AF4B1E">
            <w:pPr>
              <w:numPr>
                <w:ilvl w:val="0"/>
                <w:numId w:val="4"/>
              </w:numPr>
              <w:snapToGrid w:val="0"/>
              <w:spacing w:line="340" w:lineRule="exac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午餐發放餐盒</w:t>
            </w:r>
          </w:p>
          <w:p w:rsidR="00AF4B1E" w:rsidRPr="00A960C4" w:rsidRDefault="00AF4B1E" w:rsidP="00AF4B1E">
            <w:pPr>
              <w:numPr>
                <w:ilvl w:val="0"/>
                <w:numId w:val="4"/>
              </w:numPr>
              <w:snapToGrid w:val="0"/>
              <w:spacing w:line="340" w:lineRule="exact"/>
              <w:jc w:val="both"/>
              <w:rPr>
                <w:rFonts w:hint="eastAsia"/>
                <w:sz w:val="28"/>
                <w:szCs w:val="28"/>
              </w:rPr>
            </w:pPr>
            <w:r w:rsidRPr="00A960C4">
              <w:rPr>
                <w:rFonts w:hint="eastAsia"/>
                <w:sz w:val="28"/>
                <w:szCs w:val="28"/>
              </w:rPr>
              <w:t>預計車程：1小時40分鐘（離峰時間）</w:t>
            </w:r>
          </w:p>
        </w:tc>
      </w:tr>
    </w:tbl>
    <w:p w:rsidR="00AF4B1E" w:rsidRDefault="00AF4B1E" w:rsidP="00AF4B1E">
      <w:pPr>
        <w:snapToGrid w:val="0"/>
        <w:spacing w:before="120" w:line="200" w:lineRule="atLeast"/>
        <w:rPr>
          <w:rFonts w:cs="Calibri"/>
          <w:color w:val="000000"/>
          <w:sz w:val="28"/>
          <w:szCs w:val="28"/>
        </w:rPr>
      </w:pPr>
      <w:r w:rsidRPr="00FF751A">
        <w:rPr>
          <w:rFonts w:cs="Calibri"/>
          <w:color w:val="000000"/>
          <w:sz w:val="28"/>
          <w:szCs w:val="28"/>
        </w:rPr>
        <w:t>陪同出席機關／單位：</w:t>
      </w:r>
      <w:r w:rsidRPr="00FF751A">
        <w:rPr>
          <w:rFonts w:cs="Calibri" w:hint="eastAsia"/>
          <w:color w:val="000000"/>
          <w:sz w:val="28"/>
          <w:szCs w:val="28"/>
        </w:rPr>
        <w:t>內政部、經濟部、行政院農業委員會、行政院環境保護署、法務部、苗栗縣政府</w:t>
      </w:r>
    </w:p>
    <w:p w:rsidR="00AF4B1E" w:rsidRDefault="00AF4B1E" w:rsidP="00AF4B1E">
      <w:pPr>
        <w:snapToGrid w:val="0"/>
        <w:spacing w:before="120" w:line="200" w:lineRule="atLeast"/>
        <w:rPr>
          <w:rFonts w:cs="Calibri"/>
          <w:color w:val="000000"/>
          <w:sz w:val="28"/>
          <w:szCs w:val="28"/>
        </w:rPr>
      </w:pPr>
    </w:p>
    <w:p w:rsidR="00AF4B1E" w:rsidRPr="001842A8" w:rsidRDefault="00AF4B1E" w:rsidP="00AF4B1E">
      <w:pPr>
        <w:snapToGrid w:val="0"/>
        <w:spacing w:before="120" w:line="200" w:lineRule="atLeast"/>
        <w:rPr>
          <w:rFonts w:cs="Calibri" w:hint="eastAsia"/>
          <w:color w:val="000000"/>
          <w:sz w:val="28"/>
          <w:szCs w:val="28"/>
        </w:rPr>
      </w:pPr>
    </w:p>
    <w:p w:rsidR="00366A8F" w:rsidRPr="00AF4B1E" w:rsidRDefault="00366A8F" w:rsidP="00366A8F"/>
    <w:p w:rsidR="00375D8C" w:rsidRPr="00CF7754" w:rsidRDefault="00375D8C" w:rsidP="00366A8F">
      <w:pPr>
        <w:pStyle w:val="space1"/>
        <w:ind w:left="0" w:firstLine="0"/>
      </w:pPr>
      <w:bookmarkStart w:id="22" w:name="_GoBack"/>
      <w:bookmarkEnd w:id="22"/>
    </w:p>
    <w:sectPr w:rsidR="00375D8C" w:rsidRPr="00CF7754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0C3C" w:rsidRDefault="001B0C3C">
      <w:r>
        <w:separator/>
      </w:r>
    </w:p>
  </w:endnote>
  <w:endnote w:type="continuationSeparator" w:id="0">
    <w:p w:rsidR="001B0C3C" w:rsidRDefault="001B0C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A46B6C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34416F5" wp14:editId="36316DE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4416F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C07E4E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C07E4E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0C3C" w:rsidRDefault="001B0C3C">
      <w:r>
        <w:separator/>
      </w:r>
    </w:p>
  </w:footnote>
  <w:footnote w:type="continuationSeparator" w:id="0">
    <w:p w:rsidR="001B0C3C" w:rsidRDefault="001B0C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A46B6C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8241C0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DF52422"/>
    <w:multiLevelType w:val="hybridMultilevel"/>
    <w:tmpl w:val="84542340"/>
    <w:lvl w:ilvl="0" w:tplc="9206609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B077C7B"/>
    <w:multiLevelType w:val="hybridMultilevel"/>
    <w:tmpl w:val="05803F1C"/>
    <w:lvl w:ilvl="0" w:tplc="B07858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CAE055A"/>
    <w:multiLevelType w:val="hybridMultilevel"/>
    <w:tmpl w:val="3D0C81FC"/>
    <w:lvl w:ilvl="0" w:tplc="7174D0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6CE"/>
    <w:rsid w:val="0000627B"/>
    <w:rsid w:val="00040B3A"/>
    <w:rsid w:val="00052D33"/>
    <w:rsid w:val="000E4910"/>
    <w:rsid w:val="00122977"/>
    <w:rsid w:val="001675E7"/>
    <w:rsid w:val="00191CA9"/>
    <w:rsid w:val="001B0C3C"/>
    <w:rsid w:val="001D42C9"/>
    <w:rsid w:val="0020475D"/>
    <w:rsid w:val="00207C4B"/>
    <w:rsid w:val="002151C0"/>
    <w:rsid w:val="00216446"/>
    <w:rsid w:val="00226896"/>
    <w:rsid w:val="002731CF"/>
    <w:rsid w:val="002F1C4B"/>
    <w:rsid w:val="00366A8F"/>
    <w:rsid w:val="00375D8C"/>
    <w:rsid w:val="003850F6"/>
    <w:rsid w:val="003903AA"/>
    <w:rsid w:val="003C0504"/>
    <w:rsid w:val="003D4034"/>
    <w:rsid w:val="003E20F8"/>
    <w:rsid w:val="004761F1"/>
    <w:rsid w:val="004E4D1B"/>
    <w:rsid w:val="004E5D46"/>
    <w:rsid w:val="00504930"/>
    <w:rsid w:val="00512209"/>
    <w:rsid w:val="00544D9B"/>
    <w:rsid w:val="005708CA"/>
    <w:rsid w:val="00587D78"/>
    <w:rsid w:val="005F73DE"/>
    <w:rsid w:val="006401D8"/>
    <w:rsid w:val="0065725D"/>
    <w:rsid w:val="00662258"/>
    <w:rsid w:val="0067668F"/>
    <w:rsid w:val="0073772B"/>
    <w:rsid w:val="00781447"/>
    <w:rsid w:val="007B20EC"/>
    <w:rsid w:val="007B43B6"/>
    <w:rsid w:val="007F177C"/>
    <w:rsid w:val="00801EBD"/>
    <w:rsid w:val="0085318A"/>
    <w:rsid w:val="008A145E"/>
    <w:rsid w:val="008C35A6"/>
    <w:rsid w:val="008C6970"/>
    <w:rsid w:val="00914299"/>
    <w:rsid w:val="0092436D"/>
    <w:rsid w:val="00966754"/>
    <w:rsid w:val="00991FAC"/>
    <w:rsid w:val="009C6C33"/>
    <w:rsid w:val="009D5DF8"/>
    <w:rsid w:val="009E5219"/>
    <w:rsid w:val="00A010E1"/>
    <w:rsid w:val="00A21C40"/>
    <w:rsid w:val="00A2510E"/>
    <w:rsid w:val="00A46B6C"/>
    <w:rsid w:val="00A934B9"/>
    <w:rsid w:val="00AC4E6B"/>
    <w:rsid w:val="00AF14A0"/>
    <w:rsid w:val="00AF4B1E"/>
    <w:rsid w:val="00B0672A"/>
    <w:rsid w:val="00B138FD"/>
    <w:rsid w:val="00B3021B"/>
    <w:rsid w:val="00B62B22"/>
    <w:rsid w:val="00BB20DE"/>
    <w:rsid w:val="00BE3467"/>
    <w:rsid w:val="00C07B99"/>
    <w:rsid w:val="00C07E4E"/>
    <w:rsid w:val="00C259D6"/>
    <w:rsid w:val="00C43052"/>
    <w:rsid w:val="00C5006D"/>
    <w:rsid w:val="00C57164"/>
    <w:rsid w:val="00C82CB3"/>
    <w:rsid w:val="00C872BE"/>
    <w:rsid w:val="00C926C5"/>
    <w:rsid w:val="00C93C99"/>
    <w:rsid w:val="00CF7754"/>
    <w:rsid w:val="00D447C7"/>
    <w:rsid w:val="00DB2D26"/>
    <w:rsid w:val="00E44BFB"/>
    <w:rsid w:val="00E7513F"/>
    <w:rsid w:val="00E752BC"/>
    <w:rsid w:val="00E87BF6"/>
    <w:rsid w:val="00E916CE"/>
    <w:rsid w:val="00EA0A34"/>
    <w:rsid w:val="00EB2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806C95E"/>
  <w15:docId w15:val="{D3DD11C0-014F-41EB-B9D9-BED6F5A0F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130A46-ED71-4CEC-9696-BA6946ED3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2</Pages>
  <Words>122</Words>
  <Characters>701</Characters>
  <Application>Microsoft Office Word</Application>
  <DocSecurity>0</DocSecurity>
  <Lines>5</Lines>
  <Paragraphs>1</Paragraphs>
  <ScaleCrop>false</ScaleCrop>
  <Company>eic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2022-11-03T09:49:00Z</cp:lastPrinted>
  <dcterms:created xsi:type="dcterms:W3CDTF">2022-11-04T05:26:00Z</dcterms:created>
  <dcterms:modified xsi:type="dcterms:W3CDTF">2022-11-04T05:26:00Z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20221103143051-20221103143051-文件2.docx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1114002259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1114002259</vt:lpwstr>
  </property>
  <property fmtid="{D5CDD505-2E9C-101B-9397-08002B2CF9AE}" pid="13" name="發文支號">
    <vt:lpwstr>0</vt:lpwstr>
  </property>
  <property fmtid="{D5CDD505-2E9C-101B-9397-08002B2CF9AE}" pid="14" name="TotFileSize">
    <vt:lpwstr>0</vt:lpwstr>
  </property>
</Properties>
</file>