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F95F13" w:rsidRPr="00316322" w:rsidRDefault="00F95F13" w:rsidP="00F95F13">
      <w:pPr>
        <w:pStyle w:val="14"/>
        <w:ind w:left="567" w:hanging="567"/>
      </w:pPr>
      <w:bookmarkStart w:id="1" w:name="_Toc224132183"/>
      <w:r w:rsidRPr="00316322">
        <w:rPr>
          <w:rFonts w:hint="eastAsia"/>
          <w:lang w:eastAsia="zh-HK"/>
        </w:rPr>
        <w:t>二</w:t>
      </w:r>
      <w:r w:rsidRPr="00316322">
        <w:rPr>
          <w:rFonts w:hint="eastAsia"/>
        </w:rPr>
        <w:t>、鑒於英聽測驗缺考率逐年上升，且大學採計</w:t>
      </w:r>
      <w:r w:rsidRPr="00316322">
        <w:rPr>
          <w:rFonts w:hint="eastAsia"/>
          <w:lang w:eastAsia="zh-HK"/>
        </w:rPr>
        <w:t>之</w:t>
      </w:r>
      <w:r w:rsidRPr="00316322">
        <w:rPr>
          <w:rFonts w:hint="eastAsia"/>
        </w:rPr>
        <w:t>系組呈減少趨勢，允宜檢討原因並評估成本效益，審慎研議繼續辦理或改採替代方案之可行性</w:t>
      </w:r>
      <w:bookmarkEnd w:id="1"/>
    </w:p>
    <w:p w:rsidR="00F95F13" w:rsidRPr="00316322" w:rsidRDefault="00F95F13" w:rsidP="00F95F13">
      <w:pPr>
        <w:ind w:left="566" w:firstLine="566"/>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高等教育行政及督導</w:t>
      </w:r>
      <w:r w:rsidRPr="00316322">
        <w:rPr>
          <w:rFonts w:hint="eastAsia"/>
        </w:rPr>
        <w:t>-</w:t>
      </w:r>
      <w:r w:rsidRPr="00316322">
        <w:rPr>
          <w:rFonts w:hint="eastAsia"/>
          <w:lang w:eastAsia="zh-HK"/>
        </w:rPr>
        <w:t>推動及改進大學招生制度</w:t>
      </w:r>
      <w:r w:rsidRPr="00316322">
        <w:rPr>
          <w:rFonts w:hint="eastAsia"/>
        </w:rPr>
        <w:t>」</w:t>
      </w:r>
      <w:r w:rsidRPr="00316322">
        <w:rPr>
          <w:rFonts w:hint="eastAsia"/>
          <w:lang w:eastAsia="zh-HK"/>
        </w:rPr>
        <w:t>編列</w:t>
      </w:r>
      <w:r w:rsidRPr="00316322">
        <w:rPr>
          <w:rFonts w:hint="eastAsia"/>
        </w:rPr>
        <w:t>6</w:t>
      </w:r>
      <w:r w:rsidRPr="00316322">
        <w:rPr>
          <w:rFonts w:hint="eastAsia"/>
          <w:lang w:eastAsia="zh-HK"/>
        </w:rPr>
        <w:t>億</w:t>
      </w:r>
      <w:r w:rsidRPr="00316322">
        <w:rPr>
          <w:rFonts w:hint="eastAsia"/>
        </w:rPr>
        <w:t>8,142</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辦理大學多元入學制度研究改進等業務</w:t>
      </w:r>
      <w:r w:rsidRPr="00316322">
        <w:rPr>
          <w:rFonts w:hint="eastAsia"/>
        </w:rPr>
        <w:t>，</w:t>
      </w:r>
      <w:r w:rsidRPr="00316322">
        <w:rPr>
          <w:rFonts w:hint="eastAsia"/>
          <w:lang w:eastAsia="zh-HK"/>
        </w:rPr>
        <w:t>惟查：</w:t>
      </w:r>
    </w:p>
    <w:p w:rsidR="00F95F13" w:rsidRPr="00316322" w:rsidRDefault="00F95F13" w:rsidP="00F95F13">
      <w:pPr>
        <w:pStyle w:val="a4"/>
        <w:ind w:left="849" w:hanging="283"/>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英聽測驗由大學校系自訂是否</w:t>
      </w:r>
      <w:r w:rsidR="00117D18" w:rsidRPr="00316322">
        <w:rPr>
          <w:rFonts w:hint="eastAsia"/>
          <w:lang w:eastAsia="zh-HK"/>
        </w:rPr>
        <w:t>列</w:t>
      </w:r>
      <w:r w:rsidRPr="00316322">
        <w:rPr>
          <w:rFonts w:hint="eastAsia"/>
          <w:lang w:eastAsia="zh-HK"/>
        </w:rPr>
        <w:t>為入學管道之招生檢定項目</w:t>
      </w:r>
    </w:p>
    <w:p w:rsidR="00F95F13" w:rsidRPr="00316322" w:rsidRDefault="00F95F13" w:rsidP="00F95F13">
      <w:pPr>
        <w:pStyle w:val="2"/>
        <w:ind w:left="850" w:firstLine="566"/>
        <w:rPr>
          <w:lang w:eastAsia="zh-HK"/>
        </w:rPr>
      </w:pPr>
      <w:r w:rsidRPr="00316322">
        <w:rPr>
          <w:rFonts w:hint="eastAsia"/>
          <w:lang w:eastAsia="zh-HK"/>
        </w:rPr>
        <w:t>大學多元入學方案主要係</w:t>
      </w:r>
      <w:r w:rsidRPr="00316322">
        <w:rPr>
          <w:rFonts w:hint="eastAsia"/>
        </w:rPr>
        <w:t>「</w:t>
      </w:r>
      <w:r w:rsidRPr="00316322">
        <w:rPr>
          <w:rFonts w:hint="eastAsia"/>
          <w:lang w:eastAsia="zh-HK"/>
        </w:rPr>
        <w:t>繁星推薦</w:t>
      </w:r>
      <w:r w:rsidRPr="00316322">
        <w:rPr>
          <w:rFonts w:hint="eastAsia"/>
        </w:rPr>
        <w:t>」、「</w:t>
      </w:r>
      <w:r w:rsidRPr="00316322">
        <w:rPr>
          <w:rFonts w:hint="eastAsia"/>
          <w:lang w:eastAsia="zh-HK"/>
        </w:rPr>
        <w:t>申請入學</w:t>
      </w:r>
      <w:r w:rsidRPr="00316322">
        <w:rPr>
          <w:rFonts w:hint="eastAsia"/>
        </w:rPr>
        <w:t>」</w:t>
      </w:r>
      <w:r w:rsidRPr="00316322">
        <w:rPr>
          <w:rFonts w:hint="eastAsia"/>
          <w:lang w:eastAsia="zh-HK"/>
        </w:rPr>
        <w:t>及</w:t>
      </w:r>
      <w:r w:rsidRPr="00316322">
        <w:rPr>
          <w:rFonts w:hint="eastAsia"/>
        </w:rPr>
        <w:t>「</w:t>
      </w:r>
      <w:r w:rsidRPr="00316322">
        <w:rPr>
          <w:rFonts w:hint="eastAsia"/>
          <w:lang w:eastAsia="zh-HK"/>
        </w:rPr>
        <w:t>分發入學</w:t>
      </w:r>
      <w:r w:rsidRPr="00316322">
        <w:rPr>
          <w:rFonts w:hint="eastAsia"/>
        </w:rPr>
        <w:t>」</w:t>
      </w:r>
      <w:r w:rsidRPr="00316322">
        <w:rPr>
          <w:rStyle w:val="af2"/>
        </w:rPr>
        <w:footnoteReference w:id="1"/>
      </w:r>
      <w:r w:rsidRPr="00316322">
        <w:rPr>
          <w:rFonts w:hint="eastAsia"/>
        </w:rPr>
        <w:t>，</w:t>
      </w:r>
      <w:r w:rsidRPr="00316322">
        <w:rPr>
          <w:rFonts w:hint="eastAsia"/>
          <w:lang w:eastAsia="zh-HK"/>
        </w:rPr>
        <w:t>考試項目為學科能力測驗(以下稱學測</w:t>
      </w:r>
      <w:r w:rsidRPr="00316322">
        <w:rPr>
          <w:rFonts w:hint="eastAsia"/>
        </w:rPr>
        <w:t>)、</w:t>
      </w:r>
      <w:r w:rsidRPr="00316322">
        <w:rPr>
          <w:rFonts w:hint="eastAsia"/>
          <w:lang w:eastAsia="zh-HK"/>
        </w:rPr>
        <w:t>術科考試</w:t>
      </w:r>
      <w:r w:rsidRPr="00316322">
        <w:rPr>
          <w:rFonts w:hint="eastAsia"/>
        </w:rPr>
        <w:t>、</w:t>
      </w:r>
      <w:r w:rsidRPr="00316322">
        <w:rPr>
          <w:rFonts w:hint="eastAsia"/>
          <w:lang w:eastAsia="zh-HK"/>
        </w:rPr>
        <w:t>高中英文聽力測驗(以下稱英聽測驗</w:t>
      </w:r>
      <w:r w:rsidRPr="00316322">
        <w:rPr>
          <w:rFonts w:hint="eastAsia"/>
        </w:rPr>
        <w:t>)</w:t>
      </w:r>
      <w:r w:rsidRPr="00316322">
        <w:rPr>
          <w:rFonts w:hint="eastAsia"/>
          <w:lang w:eastAsia="zh-HK"/>
        </w:rPr>
        <w:t>及分科測驗</w:t>
      </w:r>
      <w:r w:rsidR="00117D18" w:rsidRPr="00316322">
        <w:rPr>
          <w:rFonts w:hint="eastAsia"/>
          <w:lang w:eastAsia="zh-HK"/>
        </w:rPr>
        <w:t>等</w:t>
      </w:r>
      <w:r w:rsidRPr="00316322">
        <w:rPr>
          <w:rFonts w:hint="eastAsia"/>
        </w:rPr>
        <w:t>(</w:t>
      </w:r>
      <w:r w:rsidRPr="00316322">
        <w:rPr>
          <w:rFonts w:hint="eastAsia"/>
          <w:lang w:eastAsia="zh-HK"/>
        </w:rPr>
        <w:t>詳表</w:t>
      </w:r>
      <w:r w:rsidRPr="00316322">
        <w:rPr>
          <w:rFonts w:hint="eastAsia"/>
        </w:rPr>
        <w:t>1)，</w:t>
      </w:r>
      <w:r w:rsidRPr="00316322">
        <w:rPr>
          <w:rFonts w:hint="eastAsia"/>
          <w:lang w:eastAsia="zh-HK"/>
        </w:rPr>
        <w:t>其中英聽測驗自111學年度起，配合108學年度實施之「十二年國民基本教育課程綱要國民中小學暨普通型高級中等學校語文領域—英語文」之內涵，針對高中學生英語聽力進行綜合評量</w:t>
      </w:r>
      <w:r w:rsidRPr="00316322">
        <w:rPr>
          <w:rFonts w:hint="eastAsia"/>
        </w:rPr>
        <w:t>，</w:t>
      </w:r>
      <w:r w:rsidRPr="00316322">
        <w:rPr>
          <w:rFonts w:hint="eastAsia"/>
          <w:lang w:eastAsia="zh-HK"/>
        </w:rPr>
        <w:t>測驗成績採等級制，由大學校系自訂是否設為「繁星推薦」、「申請入學」及「分發入學」之招生檢定項目</w:t>
      </w:r>
      <w:r w:rsidRPr="00316322">
        <w:rPr>
          <w:rStyle w:val="af2"/>
          <w:lang w:eastAsia="zh-HK"/>
        </w:rPr>
        <w:footnoteReference w:id="2"/>
      </w:r>
      <w:r w:rsidRPr="00316322">
        <w:rPr>
          <w:rFonts w:hint="eastAsia"/>
          <w:lang w:eastAsia="zh-HK"/>
        </w:rPr>
        <w:t>。</w:t>
      </w:r>
    </w:p>
    <w:p w:rsidR="00F95F13" w:rsidRPr="00316322" w:rsidRDefault="00F95F13" w:rsidP="00F95F13">
      <w:pPr>
        <w:pStyle w:val="2"/>
        <w:ind w:leftChars="0" w:left="850" w:hangingChars="300" w:hanging="850"/>
        <w:rPr>
          <w:b/>
          <w:lang w:eastAsia="zh-HK"/>
        </w:rPr>
      </w:pPr>
      <w:r w:rsidRPr="00316322">
        <w:rPr>
          <w:rFonts w:hint="eastAsia"/>
          <w:b/>
          <w:lang w:eastAsia="zh-HK"/>
        </w:rPr>
        <w:t>表</w:t>
      </w:r>
      <w:r w:rsidRPr="00316322">
        <w:rPr>
          <w:rFonts w:hint="eastAsia"/>
          <w:b/>
        </w:rPr>
        <w:t>1</w:t>
      </w:r>
      <w:r w:rsidRPr="00316322">
        <w:rPr>
          <w:b/>
        </w:rPr>
        <w:t xml:space="preserve">  </w:t>
      </w:r>
      <w:r w:rsidRPr="00316322">
        <w:rPr>
          <w:rFonts w:hint="eastAsia"/>
          <w:b/>
          <w:lang w:eastAsia="zh-HK"/>
        </w:rPr>
        <w:t>大學多元入學方案主要管道考試項目簡表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2533"/>
        <w:gridCol w:w="2534"/>
        <w:gridCol w:w="2534"/>
      </w:tblGrid>
      <w:tr w:rsidR="00F95F13" w:rsidRPr="00316322" w:rsidTr="00DE03CA">
        <w:trPr>
          <w:tblHeader/>
        </w:trPr>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項目</w:t>
            </w:r>
          </w:p>
        </w:tc>
        <w:tc>
          <w:tcPr>
            <w:tcW w:w="2533"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繁星推薦</w:t>
            </w:r>
          </w:p>
        </w:tc>
        <w:tc>
          <w:tcPr>
            <w:tcW w:w="2534"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申請入學</w:t>
            </w:r>
          </w:p>
        </w:tc>
        <w:tc>
          <w:tcPr>
            <w:tcW w:w="2534"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分發入學</w:t>
            </w:r>
          </w:p>
        </w:tc>
      </w:tr>
      <w:tr w:rsidR="00F95F13" w:rsidRPr="00316322" w:rsidTr="00DE03CA">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承辦單位</w:t>
            </w:r>
          </w:p>
        </w:tc>
        <w:tc>
          <w:tcPr>
            <w:tcW w:w="5067"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大學甄選入學委員會</w:t>
            </w:r>
          </w:p>
        </w:tc>
        <w:tc>
          <w:tcPr>
            <w:tcW w:w="2534" w:type="dxa"/>
            <w:shd w:val="clear" w:color="auto" w:fill="auto"/>
            <w:vAlign w:val="center"/>
          </w:tcPr>
          <w:p w:rsidR="00F95F13" w:rsidRPr="00316322" w:rsidRDefault="00F95F13" w:rsidP="00DE03CA">
            <w:pPr>
              <w:pStyle w:val="141"/>
              <w:jc w:val="both"/>
              <w:rPr>
                <w:rFonts w:hint="eastAsia"/>
              </w:rPr>
            </w:pPr>
            <w:r w:rsidRPr="00316322">
              <w:rPr>
                <w:rFonts w:hint="eastAsia"/>
                <w:lang w:eastAsia="zh-HK"/>
              </w:rPr>
              <w:t>大學考試入學分發委員會</w:t>
            </w:r>
          </w:p>
        </w:tc>
      </w:tr>
      <w:tr w:rsidR="00F95F13" w:rsidRPr="00316322" w:rsidTr="00DE03CA">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lastRenderedPageBreak/>
              <w:t>考試</w:t>
            </w:r>
          </w:p>
        </w:tc>
        <w:tc>
          <w:tcPr>
            <w:tcW w:w="2533" w:type="dxa"/>
            <w:shd w:val="clear" w:color="auto" w:fill="auto"/>
            <w:vAlign w:val="center"/>
          </w:tcPr>
          <w:p w:rsidR="00F95F13" w:rsidRPr="00316322" w:rsidRDefault="00F95F13" w:rsidP="00DE03CA">
            <w:pPr>
              <w:pStyle w:val="141"/>
              <w:ind w:leftChars="-20" w:left="215" w:hangingChars="112" w:hanging="272"/>
              <w:jc w:val="both"/>
            </w:pPr>
            <w:r w:rsidRPr="00316322">
              <w:rPr>
                <w:rFonts w:hint="eastAsia"/>
              </w:rPr>
              <w:t>1.</w:t>
            </w:r>
            <w:r w:rsidRPr="00316322">
              <w:rPr>
                <w:rFonts w:hint="eastAsia"/>
                <w:lang w:eastAsia="zh-HK"/>
              </w:rPr>
              <w:t>學測</w:t>
            </w:r>
            <w:r w:rsidRPr="00316322">
              <w:rPr>
                <w:rFonts w:hint="eastAsia"/>
              </w:rPr>
              <w:t>(</w:t>
            </w:r>
            <w:r w:rsidRPr="00316322">
              <w:rPr>
                <w:rFonts w:hint="eastAsia"/>
                <w:lang w:eastAsia="zh-HK"/>
              </w:rPr>
              <w:t>大學校系參採最多</w:t>
            </w:r>
            <w:r w:rsidRPr="00316322">
              <w:rPr>
                <w:rFonts w:hint="eastAsia"/>
              </w:rPr>
              <w:t>4</w:t>
            </w:r>
            <w:r w:rsidRPr="00316322">
              <w:rPr>
                <w:rFonts w:hint="eastAsia"/>
                <w:lang w:eastAsia="zh-HK"/>
              </w:rPr>
              <w:t>科</w:t>
            </w:r>
            <w:r w:rsidRPr="00316322">
              <w:rPr>
                <w:rFonts w:hint="eastAsia"/>
              </w:rPr>
              <w:t>)。</w:t>
            </w:r>
          </w:p>
          <w:p w:rsidR="00F95F13" w:rsidRPr="00316322" w:rsidRDefault="00F95F13" w:rsidP="00DE03CA">
            <w:pPr>
              <w:pStyle w:val="141"/>
              <w:ind w:leftChars="-20" w:left="215" w:hangingChars="112" w:hanging="272"/>
              <w:jc w:val="both"/>
            </w:pPr>
            <w:r w:rsidRPr="00316322">
              <w:rPr>
                <w:rFonts w:hint="eastAsia"/>
              </w:rPr>
              <w:t>2.</w:t>
            </w:r>
            <w:r w:rsidRPr="00316322">
              <w:rPr>
                <w:rFonts w:hint="eastAsia"/>
                <w:lang w:eastAsia="zh-HK"/>
              </w:rPr>
              <w:t>術科考試</w:t>
            </w:r>
            <w:r w:rsidRPr="00316322">
              <w:rPr>
                <w:rFonts w:hint="eastAsia"/>
              </w:rPr>
              <w:t>(</w:t>
            </w:r>
            <w:r w:rsidRPr="00316322">
              <w:rPr>
                <w:rFonts w:hint="eastAsia"/>
                <w:lang w:eastAsia="zh-HK"/>
              </w:rPr>
              <w:t>部分校系採計</w:t>
            </w:r>
            <w:r w:rsidRPr="00316322">
              <w:rPr>
                <w:rFonts w:hint="eastAsia"/>
              </w:rPr>
              <w:t>)。</w:t>
            </w:r>
          </w:p>
          <w:p w:rsidR="00F95F13" w:rsidRPr="00316322" w:rsidRDefault="00F95F13" w:rsidP="00DE03CA">
            <w:pPr>
              <w:pStyle w:val="141"/>
              <w:ind w:leftChars="-20" w:left="215" w:hangingChars="112" w:hanging="272"/>
              <w:jc w:val="both"/>
              <w:rPr>
                <w:rFonts w:hint="eastAsia"/>
              </w:rPr>
            </w:pPr>
            <w:r w:rsidRPr="00316322">
              <w:rPr>
                <w:rFonts w:hint="eastAsia"/>
              </w:rPr>
              <w:t>3.</w:t>
            </w:r>
            <w:r w:rsidRPr="00316322">
              <w:rPr>
                <w:rFonts w:hint="eastAsia"/>
                <w:b/>
                <w:lang w:eastAsia="zh-HK"/>
              </w:rPr>
              <w:t>英聽</w:t>
            </w:r>
            <w:r w:rsidRPr="00316322">
              <w:rPr>
                <w:rFonts w:hint="eastAsia"/>
              </w:rPr>
              <w:t>(</w:t>
            </w:r>
            <w:r w:rsidRPr="00316322">
              <w:rPr>
                <w:rFonts w:hint="eastAsia"/>
                <w:lang w:eastAsia="zh-HK"/>
              </w:rPr>
              <w:t>部分校系檢定</w:t>
            </w:r>
            <w:r w:rsidRPr="00316322">
              <w:rPr>
                <w:rFonts w:hint="eastAsia"/>
              </w:rPr>
              <w:t>)。</w:t>
            </w:r>
          </w:p>
        </w:tc>
        <w:tc>
          <w:tcPr>
            <w:tcW w:w="2534" w:type="dxa"/>
            <w:shd w:val="clear" w:color="auto" w:fill="auto"/>
            <w:vAlign w:val="center"/>
          </w:tcPr>
          <w:p w:rsidR="00F95F13" w:rsidRPr="00316322" w:rsidRDefault="00F95F13" w:rsidP="00DE03CA">
            <w:pPr>
              <w:pStyle w:val="141"/>
              <w:ind w:leftChars="-20" w:left="215" w:hangingChars="112" w:hanging="272"/>
              <w:jc w:val="both"/>
            </w:pPr>
            <w:r w:rsidRPr="00316322">
              <w:rPr>
                <w:rFonts w:hint="eastAsia"/>
              </w:rPr>
              <w:t>1.</w:t>
            </w:r>
            <w:r w:rsidRPr="00316322">
              <w:rPr>
                <w:rFonts w:hint="eastAsia"/>
                <w:lang w:eastAsia="zh-HK"/>
              </w:rPr>
              <w:t>學測</w:t>
            </w:r>
            <w:r w:rsidRPr="00316322">
              <w:rPr>
                <w:rFonts w:hint="eastAsia"/>
              </w:rPr>
              <w:t>(</w:t>
            </w:r>
            <w:r w:rsidRPr="00316322">
              <w:rPr>
                <w:rFonts w:hint="eastAsia"/>
                <w:lang w:eastAsia="zh-HK"/>
              </w:rPr>
              <w:t>大學校系參採最多</w:t>
            </w:r>
            <w:r w:rsidRPr="00316322">
              <w:rPr>
                <w:rFonts w:hint="eastAsia"/>
              </w:rPr>
              <w:t>4</w:t>
            </w:r>
            <w:r w:rsidRPr="00316322">
              <w:rPr>
                <w:rFonts w:hint="eastAsia"/>
                <w:lang w:eastAsia="zh-HK"/>
              </w:rPr>
              <w:t>科</w:t>
            </w:r>
            <w:r w:rsidRPr="00316322">
              <w:rPr>
                <w:rFonts w:hint="eastAsia"/>
              </w:rPr>
              <w:t>)。</w:t>
            </w:r>
          </w:p>
          <w:p w:rsidR="00F95F13" w:rsidRPr="00316322" w:rsidRDefault="00F95F13" w:rsidP="00DE03CA">
            <w:pPr>
              <w:pStyle w:val="141"/>
              <w:ind w:leftChars="-20" w:left="215" w:hangingChars="112" w:hanging="272"/>
              <w:jc w:val="both"/>
            </w:pPr>
            <w:r w:rsidRPr="00316322">
              <w:rPr>
                <w:rFonts w:hint="eastAsia"/>
              </w:rPr>
              <w:t>2.</w:t>
            </w:r>
            <w:r w:rsidRPr="00316322">
              <w:rPr>
                <w:rFonts w:hint="eastAsia"/>
                <w:lang w:eastAsia="zh-HK"/>
              </w:rPr>
              <w:t>術科考試</w:t>
            </w:r>
            <w:r w:rsidRPr="00316322">
              <w:rPr>
                <w:rFonts w:hint="eastAsia"/>
              </w:rPr>
              <w:t>(</w:t>
            </w:r>
            <w:r w:rsidRPr="00316322">
              <w:rPr>
                <w:rFonts w:hint="eastAsia"/>
                <w:lang w:eastAsia="zh-HK"/>
              </w:rPr>
              <w:t>部分校系採計</w:t>
            </w:r>
            <w:r w:rsidRPr="00316322">
              <w:rPr>
                <w:rFonts w:hint="eastAsia"/>
              </w:rPr>
              <w:t>)。</w:t>
            </w:r>
          </w:p>
          <w:p w:rsidR="00F95F13" w:rsidRPr="00316322" w:rsidRDefault="00F95F13" w:rsidP="00DE03CA">
            <w:pPr>
              <w:pStyle w:val="141"/>
              <w:ind w:leftChars="-20" w:left="215" w:hangingChars="112" w:hanging="272"/>
              <w:jc w:val="both"/>
            </w:pPr>
            <w:r w:rsidRPr="00316322">
              <w:rPr>
                <w:rFonts w:hint="eastAsia"/>
              </w:rPr>
              <w:t>3.</w:t>
            </w:r>
            <w:r w:rsidRPr="00316322">
              <w:rPr>
                <w:rFonts w:hint="eastAsia"/>
                <w:b/>
                <w:lang w:eastAsia="zh-HK"/>
              </w:rPr>
              <w:t>英聽</w:t>
            </w:r>
            <w:r w:rsidRPr="00316322">
              <w:rPr>
                <w:rFonts w:hint="eastAsia"/>
              </w:rPr>
              <w:t>(</w:t>
            </w:r>
            <w:r w:rsidRPr="00316322">
              <w:rPr>
                <w:rFonts w:hint="eastAsia"/>
                <w:lang w:eastAsia="zh-HK"/>
              </w:rPr>
              <w:t>部分校系檢定</w:t>
            </w:r>
            <w:r w:rsidRPr="00316322">
              <w:rPr>
                <w:rFonts w:hint="eastAsia"/>
              </w:rPr>
              <w:t>)。</w:t>
            </w:r>
          </w:p>
          <w:p w:rsidR="00F95F13" w:rsidRPr="00316322" w:rsidRDefault="00F95F13" w:rsidP="00DE03CA">
            <w:pPr>
              <w:pStyle w:val="141"/>
              <w:ind w:leftChars="-20" w:left="215" w:hangingChars="112" w:hanging="272"/>
              <w:jc w:val="both"/>
              <w:rPr>
                <w:rFonts w:hint="eastAsia"/>
              </w:rPr>
            </w:pPr>
            <w:r w:rsidRPr="00316322">
              <w:rPr>
                <w:rFonts w:hint="eastAsia"/>
              </w:rPr>
              <w:t>4.</w:t>
            </w:r>
            <w:r w:rsidRPr="00316322">
              <w:rPr>
                <w:rFonts w:hint="eastAsia"/>
                <w:lang w:eastAsia="zh-HK"/>
              </w:rPr>
              <w:t>大學程式設計先修檢測</w:t>
            </w:r>
            <w:r w:rsidRPr="00316322">
              <w:rPr>
                <w:rFonts w:hint="eastAsia"/>
              </w:rPr>
              <w:t>(</w:t>
            </w:r>
            <w:r w:rsidRPr="00316322">
              <w:rPr>
                <w:rFonts w:hint="eastAsia"/>
                <w:lang w:eastAsia="zh-HK"/>
              </w:rPr>
              <w:t>部分校系檢定</w:t>
            </w:r>
            <w:r w:rsidRPr="00316322">
              <w:rPr>
                <w:rFonts w:hint="eastAsia"/>
              </w:rPr>
              <w:t>)。</w:t>
            </w:r>
          </w:p>
        </w:tc>
        <w:tc>
          <w:tcPr>
            <w:tcW w:w="2534" w:type="dxa"/>
            <w:shd w:val="clear" w:color="auto" w:fill="auto"/>
            <w:vAlign w:val="center"/>
          </w:tcPr>
          <w:p w:rsidR="00F95F13" w:rsidRPr="00316322" w:rsidRDefault="00F95F13" w:rsidP="00DE03CA">
            <w:pPr>
              <w:pStyle w:val="141"/>
              <w:ind w:leftChars="-7" w:left="216" w:hangingChars="97" w:hanging="236"/>
              <w:jc w:val="both"/>
            </w:pPr>
            <w:r w:rsidRPr="00316322">
              <w:rPr>
                <w:rFonts w:hint="eastAsia"/>
              </w:rPr>
              <w:t>1.</w:t>
            </w:r>
            <w:r w:rsidRPr="00316322">
              <w:rPr>
                <w:rFonts w:hint="eastAsia"/>
                <w:lang w:eastAsia="zh-HK"/>
              </w:rPr>
              <w:t>學測</w:t>
            </w:r>
            <w:r w:rsidRPr="00316322">
              <w:rPr>
                <w:rFonts w:hint="eastAsia"/>
              </w:rPr>
              <w:t>(</w:t>
            </w:r>
            <w:r w:rsidRPr="00316322">
              <w:rPr>
                <w:rFonts w:hint="eastAsia"/>
                <w:lang w:eastAsia="zh-HK"/>
              </w:rPr>
              <w:t>可用於檢定或採計</w:t>
            </w:r>
            <w:r w:rsidRPr="00316322">
              <w:rPr>
                <w:rFonts w:hint="eastAsia"/>
              </w:rPr>
              <w:t>)。</w:t>
            </w:r>
          </w:p>
          <w:p w:rsidR="00F95F13" w:rsidRPr="00316322" w:rsidRDefault="00F95F13" w:rsidP="00DE03CA">
            <w:pPr>
              <w:pStyle w:val="141"/>
              <w:ind w:leftChars="-7" w:left="216" w:hangingChars="97" w:hanging="236"/>
              <w:jc w:val="both"/>
              <w:rPr>
                <w:rFonts w:hint="eastAsia"/>
              </w:rPr>
            </w:pPr>
            <w:r w:rsidRPr="00316322">
              <w:rPr>
                <w:rFonts w:hint="eastAsia"/>
              </w:rPr>
              <w:t>2.</w:t>
            </w:r>
            <w:r w:rsidRPr="00316322">
              <w:rPr>
                <w:rFonts w:hint="eastAsia"/>
                <w:lang w:eastAsia="zh-HK"/>
              </w:rPr>
              <w:t>分科測驗(大學校系至少採計</w:t>
            </w:r>
            <w:r w:rsidRPr="00316322">
              <w:rPr>
                <w:rFonts w:hint="eastAsia"/>
              </w:rPr>
              <w:t>1</w:t>
            </w:r>
            <w:r w:rsidRPr="00316322">
              <w:rPr>
                <w:rFonts w:hint="eastAsia"/>
                <w:lang w:eastAsia="zh-HK"/>
              </w:rPr>
              <w:t>科</w:t>
            </w:r>
            <w:r w:rsidRPr="00316322">
              <w:t>)</w:t>
            </w:r>
            <w:r w:rsidRPr="00316322">
              <w:rPr>
                <w:rFonts w:hint="eastAsia"/>
              </w:rPr>
              <w:t>。</w:t>
            </w:r>
          </w:p>
          <w:p w:rsidR="00F95F13" w:rsidRPr="00316322" w:rsidRDefault="00F95F13" w:rsidP="00DE03CA">
            <w:pPr>
              <w:pStyle w:val="141"/>
              <w:ind w:leftChars="-7" w:left="216" w:hangingChars="97" w:hanging="236"/>
              <w:jc w:val="both"/>
              <w:rPr>
                <w:rFonts w:hint="eastAsia"/>
              </w:rPr>
            </w:pPr>
            <w:r w:rsidRPr="00316322">
              <w:rPr>
                <w:rFonts w:hint="eastAsia"/>
              </w:rPr>
              <w:t>3.</w:t>
            </w:r>
            <w:r w:rsidRPr="00316322">
              <w:rPr>
                <w:rFonts w:hint="eastAsia"/>
                <w:lang w:eastAsia="zh-HK"/>
              </w:rPr>
              <w:t>術科考試</w:t>
            </w:r>
            <w:r w:rsidRPr="00316322">
              <w:rPr>
                <w:rFonts w:hint="eastAsia"/>
              </w:rPr>
              <w:t>(</w:t>
            </w:r>
            <w:r w:rsidRPr="00316322">
              <w:rPr>
                <w:rFonts w:hint="eastAsia"/>
                <w:lang w:eastAsia="zh-HK"/>
              </w:rPr>
              <w:t>部分校系採計</w:t>
            </w:r>
            <w:r w:rsidRPr="00316322">
              <w:rPr>
                <w:rFonts w:hint="eastAsia"/>
              </w:rPr>
              <w:t>)。</w:t>
            </w:r>
          </w:p>
          <w:p w:rsidR="00F95F13" w:rsidRPr="00316322" w:rsidRDefault="00F95F13" w:rsidP="00DE03CA">
            <w:pPr>
              <w:pStyle w:val="141"/>
              <w:ind w:leftChars="-7" w:left="216" w:hangingChars="97" w:hanging="236"/>
              <w:jc w:val="both"/>
              <w:rPr>
                <w:rFonts w:hint="eastAsia"/>
              </w:rPr>
            </w:pPr>
            <w:r w:rsidRPr="00316322">
              <w:rPr>
                <w:rFonts w:hint="eastAsia"/>
              </w:rPr>
              <w:t>4.</w:t>
            </w:r>
            <w:r w:rsidRPr="00316322">
              <w:rPr>
                <w:rFonts w:hint="eastAsia"/>
                <w:b/>
                <w:lang w:eastAsia="zh-HK"/>
              </w:rPr>
              <w:t>英聽</w:t>
            </w:r>
            <w:r w:rsidRPr="00316322">
              <w:rPr>
                <w:rFonts w:hint="eastAsia"/>
              </w:rPr>
              <w:t>(</w:t>
            </w:r>
            <w:r w:rsidRPr="00316322">
              <w:rPr>
                <w:rFonts w:hint="eastAsia"/>
                <w:lang w:eastAsia="zh-HK"/>
              </w:rPr>
              <w:t>部分校系檢定</w:t>
            </w:r>
            <w:r w:rsidRPr="00316322">
              <w:rPr>
                <w:rFonts w:hint="eastAsia"/>
              </w:rPr>
              <w:t>)。</w:t>
            </w:r>
          </w:p>
        </w:tc>
      </w:tr>
    </w:tbl>
    <w:p w:rsidR="00F95F13" w:rsidRPr="00316322" w:rsidRDefault="00F95F13" w:rsidP="00F95F13">
      <w:pPr>
        <w:pStyle w:val="141"/>
        <w:ind w:left="1204" w:hangingChars="495" w:hanging="1204"/>
        <w:rPr>
          <w:rFonts w:hint="eastAsia"/>
        </w:rPr>
      </w:pPr>
      <w:r w:rsidRPr="00316322">
        <w:rPr>
          <w:rFonts w:hint="eastAsia"/>
          <w:lang w:eastAsia="zh-HK"/>
        </w:rPr>
        <w:t>資料來源：教育部</w:t>
      </w:r>
      <w:r w:rsidRPr="00316322">
        <w:rPr>
          <w:rFonts w:hint="eastAsia"/>
        </w:rPr>
        <w:t>115</w:t>
      </w:r>
      <w:r w:rsidRPr="00316322">
        <w:rPr>
          <w:rFonts w:hint="eastAsia"/>
          <w:lang w:eastAsia="zh-HK"/>
        </w:rPr>
        <w:t>學年度大學多元入學升學網</w:t>
      </w:r>
      <w:r w:rsidRPr="00316322">
        <w:rPr>
          <w:rFonts w:hint="eastAsia"/>
        </w:rPr>
        <w:t>，</w:t>
      </w:r>
      <w:r w:rsidRPr="00316322">
        <w:rPr>
          <w:rFonts w:hint="eastAsia"/>
          <w:lang w:eastAsia="zh-HK"/>
        </w:rPr>
        <w:t>入學方案簡表</w:t>
      </w:r>
      <w:r w:rsidRPr="00316322">
        <w:rPr>
          <w:rFonts w:hint="eastAsia"/>
        </w:rPr>
        <w:t>(</w:t>
      </w:r>
      <w:r w:rsidRPr="00316322">
        <w:rPr>
          <w:rFonts w:hint="eastAsia"/>
          <w:lang w:eastAsia="zh-HK"/>
        </w:rPr>
        <w:t>最後瀏覽日</w:t>
      </w:r>
      <w:r w:rsidRPr="00316322">
        <w:rPr>
          <w:rFonts w:hint="eastAsia"/>
        </w:rPr>
        <w:t>：114</w:t>
      </w:r>
      <w:r w:rsidRPr="00316322">
        <w:rPr>
          <w:rFonts w:hint="eastAsia"/>
          <w:lang w:eastAsia="zh-HK"/>
        </w:rPr>
        <w:t>年</w:t>
      </w:r>
      <w:r w:rsidRPr="00316322">
        <w:rPr>
          <w:rFonts w:hint="eastAsia"/>
        </w:rPr>
        <w:t>9</w:t>
      </w:r>
      <w:r w:rsidRPr="00316322">
        <w:rPr>
          <w:rFonts w:hint="eastAsia"/>
          <w:lang w:eastAsia="zh-HK"/>
        </w:rPr>
        <w:t>月</w:t>
      </w:r>
      <w:r w:rsidRPr="00316322">
        <w:rPr>
          <w:rFonts w:hint="eastAsia"/>
        </w:rPr>
        <w:t>29</w:t>
      </w:r>
      <w:r w:rsidRPr="00316322">
        <w:rPr>
          <w:rFonts w:hint="eastAsia"/>
          <w:lang w:eastAsia="zh-HK"/>
        </w:rPr>
        <w:t>日</w:t>
      </w:r>
      <w:r w:rsidRPr="00316322">
        <w:rPr>
          <w:rFonts w:hint="eastAsia"/>
        </w:rPr>
        <w:t>)。</w:t>
      </w:r>
    </w:p>
    <w:p w:rsidR="00F95F13" w:rsidRPr="00316322" w:rsidRDefault="00F95F13" w:rsidP="00F95F13">
      <w:pPr>
        <w:pStyle w:val="a4"/>
        <w:ind w:left="849" w:hanging="283"/>
      </w:pPr>
      <w:r w:rsidRPr="00316322">
        <w:rPr>
          <w:rFonts w:hint="eastAsia"/>
        </w:rPr>
        <w:t>(</w:t>
      </w:r>
      <w:r w:rsidRPr="00316322">
        <w:rPr>
          <w:rFonts w:hint="eastAsia"/>
          <w:lang w:eastAsia="zh-HK"/>
        </w:rPr>
        <w:t>二</w:t>
      </w:r>
      <w:r w:rsidRPr="00316322">
        <w:rPr>
          <w:rFonts w:hint="eastAsia"/>
        </w:rPr>
        <w:t>)</w:t>
      </w:r>
      <w:r w:rsidRPr="00316322">
        <w:rPr>
          <w:rFonts w:hint="eastAsia"/>
          <w:lang w:eastAsia="zh-HK"/>
        </w:rPr>
        <w:t>英聽測驗近年缺考率逐年上升</w:t>
      </w:r>
      <w:r w:rsidRPr="00316322">
        <w:rPr>
          <w:rFonts w:hint="eastAsia"/>
        </w:rPr>
        <w:t>，</w:t>
      </w:r>
      <w:r w:rsidRPr="00316322">
        <w:rPr>
          <w:rFonts w:hint="eastAsia"/>
          <w:lang w:eastAsia="zh-HK"/>
        </w:rPr>
        <w:t>且大學校系採計之系組數亦呈減少趨勢</w:t>
      </w:r>
    </w:p>
    <w:p w:rsidR="00F95F13" w:rsidRPr="00316322" w:rsidRDefault="00F95F13" w:rsidP="00F95F13">
      <w:pPr>
        <w:pStyle w:val="123"/>
        <w:ind w:left="1133" w:hanging="283"/>
      </w:pPr>
      <w:r w:rsidRPr="00316322">
        <w:rPr>
          <w:rFonts w:hint="eastAsia"/>
          <w:b/>
        </w:rPr>
        <w:t>1.</w:t>
      </w:r>
      <w:r w:rsidRPr="00316322">
        <w:rPr>
          <w:rFonts w:hint="eastAsia"/>
          <w:b/>
          <w:lang w:eastAsia="zh-HK"/>
        </w:rPr>
        <w:t>英聽測驗缺考率逐年上升</w:t>
      </w:r>
      <w:r w:rsidRPr="00316322">
        <w:rPr>
          <w:rFonts w:hint="eastAsia"/>
          <w:b/>
        </w:rPr>
        <w:t>，</w:t>
      </w:r>
      <w:r w:rsidRPr="00316322">
        <w:rPr>
          <w:rFonts w:hint="eastAsia"/>
          <w:b/>
          <w:lang w:eastAsia="zh-HK"/>
        </w:rPr>
        <w:t>且第</w:t>
      </w:r>
      <w:r w:rsidRPr="00316322">
        <w:rPr>
          <w:rFonts w:hint="eastAsia"/>
          <w:b/>
        </w:rPr>
        <w:t>2</w:t>
      </w:r>
      <w:r w:rsidRPr="00316322">
        <w:rPr>
          <w:rFonts w:hint="eastAsia"/>
          <w:b/>
          <w:lang w:eastAsia="zh-HK"/>
        </w:rPr>
        <w:t>次報名及應試人數大幅減少</w:t>
      </w:r>
      <w:r w:rsidRPr="00316322">
        <w:rPr>
          <w:rFonts w:hint="eastAsia"/>
        </w:rPr>
        <w:t>：</w:t>
      </w:r>
      <w:r w:rsidRPr="00316322">
        <w:rPr>
          <w:rFonts w:hint="eastAsia"/>
          <w:lang w:eastAsia="zh-HK"/>
        </w:rPr>
        <w:t>自</w:t>
      </w:r>
      <w:r w:rsidRPr="00316322">
        <w:rPr>
          <w:rFonts w:hint="eastAsia"/>
        </w:rPr>
        <w:t>110</w:t>
      </w:r>
      <w:r w:rsidRPr="00316322">
        <w:rPr>
          <w:rFonts w:hint="eastAsia"/>
          <w:lang w:eastAsia="zh-HK"/>
        </w:rPr>
        <w:t>至</w:t>
      </w:r>
      <w:r w:rsidRPr="00316322">
        <w:rPr>
          <w:rFonts w:hint="eastAsia"/>
        </w:rPr>
        <w:t>114</w:t>
      </w:r>
      <w:r w:rsidRPr="00316322">
        <w:rPr>
          <w:rFonts w:hint="eastAsia"/>
          <w:lang w:eastAsia="zh-HK"/>
        </w:rPr>
        <w:t>學年度</w:t>
      </w:r>
      <w:r w:rsidRPr="00316322">
        <w:rPr>
          <w:rFonts w:hint="eastAsia"/>
        </w:rPr>
        <w:t>，</w:t>
      </w:r>
      <w:r w:rsidRPr="00316322">
        <w:rPr>
          <w:rFonts w:hint="eastAsia"/>
          <w:lang w:eastAsia="zh-HK"/>
        </w:rPr>
        <w:t>各該學年度第</w:t>
      </w:r>
      <w:r w:rsidRPr="00316322">
        <w:rPr>
          <w:rFonts w:hint="eastAsia"/>
        </w:rPr>
        <w:t>1</w:t>
      </w:r>
      <w:r w:rsidRPr="00316322">
        <w:rPr>
          <w:rFonts w:hint="eastAsia"/>
          <w:lang w:eastAsia="zh-HK"/>
        </w:rPr>
        <w:t>次英聽測驗報名人數由</w:t>
      </w:r>
      <w:r w:rsidRPr="00316322">
        <w:rPr>
          <w:rFonts w:hint="eastAsia"/>
        </w:rPr>
        <w:t>10</w:t>
      </w:r>
      <w:r w:rsidRPr="00316322">
        <w:rPr>
          <w:rFonts w:hint="eastAsia"/>
          <w:lang w:eastAsia="zh-HK"/>
        </w:rPr>
        <w:t>萬</w:t>
      </w:r>
      <w:r w:rsidRPr="00316322">
        <w:rPr>
          <w:rFonts w:hint="eastAsia"/>
        </w:rPr>
        <w:t>6,947</w:t>
      </w:r>
      <w:r w:rsidRPr="00316322">
        <w:rPr>
          <w:rFonts w:hint="eastAsia"/>
          <w:lang w:eastAsia="zh-HK"/>
        </w:rPr>
        <w:t>人降至</w:t>
      </w:r>
      <w:r w:rsidRPr="00316322">
        <w:rPr>
          <w:rFonts w:hint="eastAsia"/>
        </w:rPr>
        <w:t>9</w:t>
      </w:r>
      <w:r w:rsidRPr="00316322">
        <w:rPr>
          <w:rFonts w:hint="eastAsia"/>
          <w:lang w:eastAsia="zh-HK"/>
        </w:rPr>
        <w:t>萬</w:t>
      </w:r>
      <w:r w:rsidRPr="00316322">
        <w:rPr>
          <w:rFonts w:hint="eastAsia"/>
        </w:rPr>
        <w:t>6,463</w:t>
      </w:r>
      <w:r w:rsidRPr="00316322">
        <w:rPr>
          <w:rFonts w:hint="eastAsia"/>
          <w:lang w:eastAsia="zh-HK"/>
        </w:rPr>
        <w:t>人</w:t>
      </w:r>
      <w:r w:rsidRPr="00316322">
        <w:rPr>
          <w:rFonts w:hint="eastAsia"/>
        </w:rPr>
        <w:t>，</w:t>
      </w:r>
      <w:r w:rsidRPr="00316322">
        <w:rPr>
          <w:rFonts w:hint="eastAsia"/>
          <w:lang w:eastAsia="zh-HK"/>
        </w:rPr>
        <w:t>應試人數由</w:t>
      </w:r>
      <w:r w:rsidRPr="00316322">
        <w:rPr>
          <w:rFonts w:hint="eastAsia"/>
        </w:rPr>
        <w:t>10</w:t>
      </w:r>
      <w:r w:rsidRPr="00316322">
        <w:rPr>
          <w:rFonts w:hint="eastAsia"/>
          <w:lang w:eastAsia="zh-HK"/>
        </w:rPr>
        <w:t>萬</w:t>
      </w:r>
      <w:r w:rsidRPr="00316322">
        <w:rPr>
          <w:rFonts w:hint="eastAsia"/>
        </w:rPr>
        <w:t>5,091</w:t>
      </w:r>
      <w:r w:rsidRPr="00316322">
        <w:rPr>
          <w:rFonts w:hint="eastAsia"/>
          <w:lang w:eastAsia="zh-HK"/>
        </w:rPr>
        <w:t>人降至</w:t>
      </w:r>
      <w:r w:rsidRPr="00316322">
        <w:rPr>
          <w:rFonts w:hint="eastAsia"/>
        </w:rPr>
        <w:t>9</w:t>
      </w:r>
      <w:r w:rsidRPr="00316322">
        <w:rPr>
          <w:rFonts w:hint="eastAsia"/>
          <w:lang w:eastAsia="zh-HK"/>
        </w:rPr>
        <w:t>萬</w:t>
      </w:r>
      <w:r w:rsidRPr="00316322">
        <w:rPr>
          <w:rFonts w:hint="eastAsia"/>
        </w:rPr>
        <w:t>3,403</w:t>
      </w:r>
      <w:r w:rsidRPr="00316322">
        <w:rPr>
          <w:rFonts w:hint="eastAsia"/>
          <w:lang w:eastAsia="zh-HK"/>
        </w:rPr>
        <w:t>人</w:t>
      </w:r>
      <w:r w:rsidRPr="00316322">
        <w:rPr>
          <w:rFonts w:hint="eastAsia"/>
        </w:rPr>
        <w:t>(</w:t>
      </w:r>
      <w:r w:rsidRPr="00316322">
        <w:rPr>
          <w:rFonts w:hint="eastAsia"/>
          <w:lang w:eastAsia="zh-HK"/>
        </w:rPr>
        <w:t>減幅</w:t>
      </w:r>
      <w:r w:rsidRPr="00316322">
        <w:rPr>
          <w:rFonts w:hint="eastAsia"/>
        </w:rPr>
        <w:t>11.12%)，</w:t>
      </w:r>
      <w:r w:rsidRPr="00316322">
        <w:rPr>
          <w:rFonts w:hint="eastAsia"/>
          <w:lang w:eastAsia="zh-HK"/>
        </w:rPr>
        <w:t>缺考率由</w:t>
      </w:r>
      <w:r w:rsidRPr="00316322">
        <w:rPr>
          <w:rFonts w:hint="eastAsia"/>
        </w:rPr>
        <w:t>1.74%</w:t>
      </w:r>
      <w:r w:rsidRPr="00316322">
        <w:rPr>
          <w:rFonts w:hint="eastAsia"/>
          <w:lang w:eastAsia="zh-HK"/>
        </w:rPr>
        <w:t>增至</w:t>
      </w:r>
      <w:r w:rsidRPr="00316322">
        <w:rPr>
          <w:rFonts w:hint="eastAsia"/>
        </w:rPr>
        <w:t>3.17%；</w:t>
      </w:r>
      <w:r w:rsidRPr="00316322">
        <w:rPr>
          <w:rFonts w:hint="eastAsia"/>
          <w:lang w:eastAsia="zh-HK"/>
        </w:rPr>
        <w:t>而第</w:t>
      </w:r>
      <w:r w:rsidRPr="00316322">
        <w:rPr>
          <w:rFonts w:hint="eastAsia"/>
        </w:rPr>
        <w:t>2</w:t>
      </w:r>
      <w:r w:rsidRPr="00316322">
        <w:rPr>
          <w:rFonts w:hint="eastAsia"/>
          <w:lang w:eastAsia="zh-HK"/>
        </w:rPr>
        <w:t>次英聽測驗報名人數由</w:t>
      </w:r>
      <w:r w:rsidRPr="00316322">
        <w:rPr>
          <w:rFonts w:hint="eastAsia"/>
        </w:rPr>
        <w:t>4</w:t>
      </w:r>
      <w:r w:rsidRPr="00316322">
        <w:rPr>
          <w:rFonts w:hint="eastAsia"/>
          <w:lang w:eastAsia="zh-HK"/>
        </w:rPr>
        <w:t>萬</w:t>
      </w:r>
      <w:r w:rsidRPr="00316322">
        <w:rPr>
          <w:rFonts w:hint="eastAsia"/>
        </w:rPr>
        <w:t>5,735</w:t>
      </w:r>
      <w:r w:rsidRPr="00316322">
        <w:rPr>
          <w:rFonts w:hint="eastAsia"/>
          <w:lang w:eastAsia="zh-HK"/>
        </w:rPr>
        <w:t>人減為</w:t>
      </w:r>
      <w:r w:rsidRPr="00316322">
        <w:rPr>
          <w:rFonts w:hint="eastAsia"/>
        </w:rPr>
        <w:t>3</w:t>
      </w:r>
      <w:r w:rsidRPr="00316322">
        <w:rPr>
          <w:rFonts w:hint="eastAsia"/>
          <w:lang w:eastAsia="zh-HK"/>
        </w:rPr>
        <w:t>萬</w:t>
      </w:r>
      <w:r w:rsidRPr="00316322">
        <w:rPr>
          <w:rFonts w:hint="eastAsia"/>
        </w:rPr>
        <w:t>28</w:t>
      </w:r>
      <w:r w:rsidRPr="00316322">
        <w:rPr>
          <w:rFonts w:hint="eastAsia"/>
          <w:lang w:eastAsia="zh-HK"/>
        </w:rPr>
        <w:t>人</w:t>
      </w:r>
      <w:r w:rsidRPr="00316322">
        <w:rPr>
          <w:rFonts w:hint="eastAsia"/>
        </w:rPr>
        <w:t>，</w:t>
      </w:r>
      <w:r w:rsidRPr="00316322">
        <w:rPr>
          <w:rFonts w:hint="eastAsia"/>
          <w:lang w:eastAsia="zh-HK"/>
        </w:rPr>
        <w:t>應試人數由</w:t>
      </w:r>
      <w:r w:rsidRPr="00316322">
        <w:rPr>
          <w:rFonts w:hint="eastAsia"/>
        </w:rPr>
        <w:t>4</w:t>
      </w:r>
      <w:r w:rsidRPr="00316322">
        <w:rPr>
          <w:rFonts w:hint="eastAsia"/>
          <w:lang w:eastAsia="zh-HK"/>
        </w:rPr>
        <w:t>萬</w:t>
      </w:r>
      <w:r w:rsidRPr="00316322">
        <w:rPr>
          <w:rFonts w:hint="eastAsia"/>
        </w:rPr>
        <w:t>3,484</w:t>
      </w:r>
      <w:r w:rsidRPr="00316322">
        <w:rPr>
          <w:rFonts w:hint="eastAsia"/>
          <w:lang w:eastAsia="zh-HK"/>
        </w:rPr>
        <w:t>人降至</w:t>
      </w:r>
      <w:r w:rsidRPr="00316322">
        <w:rPr>
          <w:rFonts w:hint="eastAsia"/>
        </w:rPr>
        <w:t>2</w:t>
      </w:r>
      <w:r w:rsidRPr="00316322">
        <w:rPr>
          <w:rFonts w:hint="eastAsia"/>
          <w:lang w:eastAsia="zh-HK"/>
        </w:rPr>
        <w:t>萬</w:t>
      </w:r>
      <w:r w:rsidRPr="00316322">
        <w:rPr>
          <w:rFonts w:hint="eastAsia"/>
        </w:rPr>
        <w:t>6,855</w:t>
      </w:r>
      <w:r w:rsidRPr="00316322">
        <w:rPr>
          <w:rFonts w:hint="eastAsia"/>
          <w:lang w:eastAsia="zh-HK"/>
        </w:rPr>
        <w:t>人</w:t>
      </w:r>
      <w:r w:rsidRPr="00316322">
        <w:rPr>
          <w:rFonts w:hint="eastAsia"/>
        </w:rPr>
        <w:t>(</w:t>
      </w:r>
      <w:r w:rsidRPr="00316322">
        <w:rPr>
          <w:rFonts w:hint="eastAsia"/>
          <w:lang w:eastAsia="zh-HK"/>
        </w:rPr>
        <w:t>減幅</w:t>
      </w:r>
      <w:r w:rsidRPr="00316322">
        <w:rPr>
          <w:rFonts w:hint="eastAsia"/>
        </w:rPr>
        <w:t>38.24%)，</w:t>
      </w:r>
      <w:r w:rsidRPr="00316322">
        <w:rPr>
          <w:rFonts w:hint="eastAsia"/>
          <w:lang w:eastAsia="zh-HK"/>
        </w:rPr>
        <w:t>缺考率由</w:t>
      </w:r>
      <w:r w:rsidRPr="00316322">
        <w:rPr>
          <w:rFonts w:hint="eastAsia"/>
        </w:rPr>
        <w:t>4.92%</w:t>
      </w:r>
      <w:r w:rsidRPr="00316322">
        <w:rPr>
          <w:rFonts w:hint="eastAsia"/>
          <w:lang w:eastAsia="zh-HK"/>
        </w:rPr>
        <w:t>驟升至</w:t>
      </w:r>
      <w:r w:rsidRPr="00316322">
        <w:rPr>
          <w:rFonts w:hint="eastAsia"/>
        </w:rPr>
        <w:t>10.57%(</w:t>
      </w:r>
      <w:r w:rsidRPr="00316322">
        <w:rPr>
          <w:rFonts w:hint="eastAsia"/>
          <w:lang w:eastAsia="zh-HK"/>
        </w:rPr>
        <w:t>詳表</w:t>
      </w:r>
      <w:r w:rsidRPr="00316322">
        <w:rPr>
          <w:rFonts w:hint="eastAsia"/>
        </w:rPr>
        <w:t>2)，</w:t>
      </w:r>
      <w:r w:rsidRPr="00316322">
        <w:rPr>
          <w:rFonts w:hint="eastAsia"/>
          <w:lang w:eastAsia="zh-HK"/>
        </w:rPr>
        <w:t>各該學年度第</w:t>
      </w:r>
      <w:r w:rsidRPr="00316322">
        <w:rPr>
          <w:rFonts w:hint="eastAsia"/>
        </w:rPr>
        <w:t>1</w:t>
      </w:r>
      <w:r w:rsidRPr="00316322">
        <w:rPr>
          <w:rFonts w:hint="eastAsia"/>
          <w:lang w:eastAsia="zh-HK"/>
        </w:rPr>
        <w:t>次及第</w:t>
      </w:r>
      <w:r w:rsidRPr="00316322">
        <w:rPr>
          <w:rFonts w:hint="eastAsia"/>
        </w:rPr>
        <w:t>2</w:t>
      </w:r>
      <w:r w:rsidRPr="00316322">
        <w:rPr>
          <w:rFonts w:hint="eastAsia"/>
          <w:lang w:eastAsia="zh-HK"/>
        </w:rPr>
        <w:t>次英聽測驗缺考率均呈上升趨勢</w:t>
      </w:r>
      <w:r w:rsidRPr="00316322">
        <w:rPr>
          <w:rFonts w:hint="eastAsia"/>
        </w:rPr>
        <w:t>，</w:t>
      </w:r>
      <w:r w:rsidRPr="00316322">
        <w:rPr>
          <w:rFonts w:hint="eastAsia"/>
          <w:lang w:eastAsia="zh-HK"/>
        </w:rPr>
        <w:t>且第</w:t>
      </w:r>
      <w:r w:rsidRPr="00316322">
        <w:rPr>
          <w:rFonts w:hint="eastAsia"/>
        </w:rPr>
        <w:t>2</w:t>
      </w:r>
      <w:r w:rsidRPr="00316322">
        <w:rPr>
          <w:rFonts w:hint="eastAsia"/>
          <w:lang w:eastAsia="zh-HK"/>
        </w:rPr>
        <w:t>次報名及應試人數大幅減少</w:t>
      </w:r>
      <w:r w:rsidRPr="00316322">
        <w:rPr>
          <w:rFonts w:hint="eastAsia"/>
        </w:rPr>
        <w:t>。</w:t>
      </w:r>
    </w:p>
    <w:p w:rsidR="00F95F13" w:rsidRPr="00316322" w:rsidRDefault="00F95F13" w:rsidP="00F95F13">
      <w:pPr>
        <w:ind w:leftChars="-39" w:left="568" w:hangingChars="239" w:hanging="678"/>
        <w:rPr>
          <w:rFonts w:hint="eastAsia"/>
          <w:b/>
        </w:rPr>
      </w:pPr>
      <w:r w:rsidRPr="00316322">
        <w:rPr>
          <w:rFonts w:hint="eastAsia"/>
          <w:b/>
          <w:lang w:eastAsia="zh-HK"/>
        </w:rPr>
        <w:t>表</w:t>
      </w:r>
      <w:r w:rsidRPr="00316322">
        <w:rPr>
          <w:rFonts w:hint="eastAsia"/>
          <w:b/>
        </w:rPr>
        <w:t>2</w:t>
      </w:r>
      <w:r w:rsidRPr="00316322">
        <w:rPr>
          <w:b/>
        </w:rPr>
        <w:t xml:space="preserve">  </w:t>
      </w:r>
      <w:r w:rsidRPr="00316322">
        <w:rPr>
          <w:rFonts w:hint="eastAsia"/>
          <w:b/>
          <w:lang w:eastAsia="zh-HK"/>
        </w:rPr>
        <w:t>英聽測驗自</w:t>
      </w:r>
      <w:r w:rsidRPr="00316322">
        <w:rPr>
          <w:rFonts w:hint="eastAsia"/>
          <w:b/>
        </w:rPr>
        <w:t>110</w:t>
      </w:r>
      <w:r w:rsidRPr="00316322">
        <w:rPr>
          <w:rFonts w:hint="eastAsia"/>
          <w:b/>
          <w:lang w:eastAsia="zh-HK"/>
        </w:rPr>
        <w:t>至</w:t>
      </w:r>
      <w:r w:rsidRPr="00316322">
        <w:rPr>
          <w:rFonts w:hint="eastAsia"/>
          <w:b/>
        </w:rPr>
        <w:t>114</w:t>
      </w:r>
      <w:r w:rsidRPr="00316322">
        <w:rPr>
          <w:rFonts w:hint="eastAsia"/>
          <w:b/>
          <w:lang w:eastAsia="zh-HK"/>
        </w:rPr>
        <w:t>學年度報名</w:t>
      </w:r>
      <w:r w:rsidRPr="00316322">
        <w:rPr>
          <w:rFonts w:hint="eastAsia"/>
          <w:b/>
        </w:rPr>
        <w:t>、</w:t>
      </w:r>
      <w:r w:rsidRPr="00316322">
        <w:rPr>
          <w:rFonts w:hint="eastAsia"/>
          <w:b/>
          <w:lang w:eastAsia="zh-HK"/>
        </w:rPr>
        <w:t>應試及缺考概況表</w:t>
      </w:r>
    </w:p>
    <w:p w:rsidR="00F95F13" w:rsidRPr="00316322" w:rsidRDefault="00F95F13" w:rsidP="00F95F13">
      <w:pPr>
        <w:pStyle w:val="141"/>
        <w:jc w:val="right"/>
      </w:pPr>
      <w:r w:rsidRPr="00316322">
        <w:rPr>
          <w:rFonts w:hint="eastAsia"/>
          <w:lang w:eastAsia="zh-HK"/>
        </w:rPr>
        <w:t>單位</w:t>
      </w:r>
      <w:r w:rsidRPr="00316322">
        <w:rPr>
          <w:rFonts w:hint="eastAsia"/>
        </w:rPr>
        <w:t>：</w:t>
      </w:r>
      <w:r w:rsidRPr="00316322">
        <w:rPr>
          <w:rFonts w:hint="eastAsia"/>
          <w:lang w:eastAsia="zh-HK"/>
        </w:rPr>
        <w:t>人</w:t>
      </w:r>
      <w:r w:rsidRPr="00316322">
        <w:rPr>
          <w:rFonts w:hint="eastAsia"/>
        </w:rPr>
        <w:t>；%</w:t>
      </w:r>
    </w:p>
    <w:tbl>
      <w:tblPr>
        <w:tblW w:w="8805" w:type="dxa"/>
        <w:tblInd w:w="-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6"/>
        <w:gridCol w:w="1092"/>
        <w:gridCol w:w="1036"/>
        <w:gridCol w:w="1092"/>
        <w:gridCol w:w="966"/>
        <w:gridCol w:w="1105"/>
        <w:gridCol w:w="1037"/>
        <w:gridCol w:w="930"/>
        <w:gridCol w:w="931"/>
      </w:tblGrid>
      <w:tr w:rsidR="00F95F13" w:rsidRPr="00316322" w:rsidTr="00DE03CA">
        <w:trPr>
          <w:tblHeader/>
        </w:trPr>
        <w:tc>
          <w:tcPr>
            <w:tcW w:w="616" w:type="dxa"/>
            <w:vMerge w:val="restart"/>
            <w:shd w:val="clear" w:color="auto" w:fill="auto"/>
            <w:vAlign w:val="center"/>
          </w:tcPr>
          <w:p w:rsidR="00F95F13" w:rsidRPr="00316322" w:rsidRDefault="00F95F13" w:rsidP="00DE03CA">
            <w:pPr>
              <w:pStyle w:val="141"/>
              <w:ind w:leftChars="-24" w:left="-68" w:rightChars="-20" w:right="-57"/>
              <w:jc w:val="center"/>
              <w:rPr>
                <w:rFonts w:hint="eastAsia"/>
              </w:rPr>
            </w:pPr>
            <w:r w:rsidRPr="00316322">
              <w:rPr>
                <w:rFonts w:hint="eastAsia"/>
                <w:lang w:eastAsia="zh-HK"/>
              </w:rPr>
              <w:t>學年度</w:t>
            </w:r>
          </w:p>
        </w:tc>
        <w:tc>
          <w:tcPr>
            <w:tcW w:w="2128"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報名人數</w:t>
            </w:r>
          </w:p>
        </w:tc>
        <w:tc>
          <w:tcPr>
            <w:tcW w:w="2058"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應試人數</w:t>
            </w:r>
          </w:p>
        </w:tc>
        <w:tc>
          <w:tcPr>
            <w:tcW w:w="2142" w:type="dxa"/>
            <w:gridSpan w:val="2"/>
            <w:shd w:val="clear" w:color="auto" w:fill="auto"/>
          </w:tcPr>
          <w:p w:rsidR="00F95F13" w:rsidRPr="00316322" w:rsidRDefault="00F95F13" w:rsidP="00DE03CA">
            <w:pPr>
              <w:pStyle w:val="141"/>
              <w:jc w:val="center"/>
              <w:rPr>
                <w:rFonts w:hint="eastAsia"/>
                <w:lang w:eastAsia="zh-HK"/>
              </w:rPr>
            </w:pPr>
            <w:r w:rsidRPr="00316322">
              <w:rPr>
                <w:rFonts w:hint="eastAsia"/>
                <w:lang w:eastAsia="zh-HK"/>
              </w:rPr>
              <w:t>缺考人數</w:t>
            </w:r>
          </w:p>
        </w:tc>
        <w:tc>
          <w:tcPr>
            <w:tcW w:w="1861" w:type="dxa"/>
            <w:gridSpan w:val="2"/>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缺考率</w:t>
            </w:r>
          </w:p>
        </w:tc>
      </w:tr>
      <w:tr w:rsidR="00F95F13" w:rsidRPr="00316322" w:rsidTr="00DE03CA">
        <w:trPr>
          <w:tblHeader/>
        </w:trPr>
        <w:tc>
          <w:tcPr>
            <w:tcW w:w="616" w:type="dxa"/>
            <w:vMerge/>
            <w:shd w:val="clear" w:color="auto" w:fill="auto"/>
            <w:vAlign w:val="center"/>
          </w:tcPr>
          <w:p w:rsidR="00F95F13" w:rsidRPr="00316322" w:rsidRDefault="00F95F13" w:rsidP="00DE03CA">
            <w:pPr>
              <w:pStyle w:val="141"/>
              <w:jc w:val="center"/>
              <w:rPr>
                <w:rFonts w:hint="eastAsia"/>
              </w:rPr>
            </w:pPr>
          </w:p>
        </w:tc>
        <w:tc>
          <w:tcPr>
            <w:tcW w:w="1092"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1036"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c>
          <w:tcPr>
            <w:tcW w:w="1092"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966"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c>
          <w:tcPr>
            <w:tcW w:w="1105"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1037"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c>
          <w:tcPr>
            <w:tcW w:w="930"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1</w:t>
            </w:r>
            <w:r w:rsidRPr="00316322">
              <w:rPr>
                <w:rFonts w:hint="eastAsia"/>
                <w:lang w:eastAsia="zh-HK"/>
              </w:rPr>
              <w:t>次</w:t>
            </w:r>
          </w:p>
        </w:tc>
        <w:tc>
          <w:tcPr>
            <w:tcW w:w="931" w:type="dxa"/>
            <w:shd w:val="clear" w:color="auto" w:fill="auto"/>
            <w:vAlign w:val="center"/>
          </w:tcPr>
          <w:p w:rsidR="00F95F13" w:rsidRPr="00316322" w:rsidRDefault="00F95F13" w:rsidP="00DE03CA">
            <w:pPr>
              <w:pStyle w:val="141"/>
              <w:jc w:val="center"/>
              <w:rPr>
                <w:rFonts w:hint="eastAsia"/>
              </w:rPr>
            </w:pPr>
            <w:r w:rsidRPr="00316322">
              <w:rPr>
                <w:rFonts w:hint="eastAsia"/>
                <w:lang w:eastAsia="zh-HK"/>
              </w:rPr>
              <w:t>第</w:t>
            </w:r>
            <w:r w:rsidRPr="00316322">
              <w:rPr>
                <w:rFonts w:hint="eastAsia"/>
              </w:rPr>
              <w:t>2</w:t>
            </w:r>
            <w:r w:rsidRPr="00316322">
              <w:rPr>
                <w:rFonts w:hint="eastAsia"/>
                <w:lang w:eastAsia="zh-HK"/>
              </w:rPr>
              <w:t>次</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110</w:t>
            </w:r>
          </w:p>
        </w:tc>
        <w:tc>
          <w:tcPr>
            <w:tcW w:w="1092" w:type="dxa"/>
            <w:shd w:val="clear" w:color="auto" w:fill="auto"/>
            <w:vAlign w:val="center"/>
          </w:tcPr>
          <w:p w:rsidR="00F95F13" w:rsidRPr="00316322" w:rsidRDefault="00F95F13" w:rsidP="00DE03CA">
            <w:pPr>
              <w:pStyle w:val="141"/>
              <w:jc w:val="right"/>
              <w:rPr>
                <w:snapToGrid/>
                <w:kern w:val="0"/>
                <w:szCs w:val="24"/>
              </w:rPr>
            </w:pPr>
            <w:r w:rsidRPr="00316322">
              <w:rPr>
                <w:rFonts w:hint="eastAsia"/>
              </w:rPr>
              <w:t>106,947</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45,735</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105,091</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43,484</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1,856</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2,251</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1.74</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4.92</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111</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100,449</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39,585</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98,468</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37,180</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1,981</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2,405</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1.97</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6.08</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112</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98,032</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36,849</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95,438</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34,142</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2,594</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2,707</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2.65</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7.35</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113</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98,188</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35,986</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96,851</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32,553</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2,676</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3,433</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2.73</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9.54</w:t>
            </w:r>
          </w:p>
        </w:tc>
      </w:tr>
      <w:tr w:rsidR="00F95F13" w:rsidRPr="00316322" w:rsidTr="00DE03CA">
        <w:tc>
          <w:tcPr>
            <w:tcW w:w="616" w:type="dxa"/>
            <w:shd w:val="clear" w:color="auto" w:fill="auto"/>
          </w:tcPr>
          <w:p w:rsidR="00F95F13" w:rsidRPr="00316322" w:rsidRDefault="00F95F13" w:rsidP="00DE03CA">
            <w:pPr>
              <w:pStyle w:val="141"/>
              <w:rPr>
                <w:rFonts w:hint="eastAsia"/>
              </w:rPr>
            </w:pPr>
            <w:r w:rsidRPr="00316322">
              <w:rPr>
                <w:rFonts w:hint="eastAsia"/>
              </w:rPr>
              <w:t>114</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96,463</w:t>
            </w:r>
          </w:p>
        </w:tc>
        <w:tc>
          <w:tcPr>
            <w:tcW w:w="1036" w:type="dxa"/>
            <w:shd w:val="clear" w:color="auto" w:fill="auto"/>
            <w:vAlign w:val="center"/>
          </w:tcPr>
          <w:p w:rsidR="00F95F13" w:rsidRPr="00316322" w:rsidRDefault="00F95F13" w:rsidP="00DE03CA">
            <w:pPr>
              <w:pStyle w:val="141"/>
              <w:jc w:val="right"/>
              <w:rPr>
                <w:rFonts w:hint="eastAsia"/>
              </w:rPr>
            </w:pPr>
            <w:r w:rsidRPr="00316322">
              <w:rPr>
                <w:rFonts w:hint="eastAsia"/>
              </w:rPr>
              <w:t>30,028</w:t>
            </w:r>
          </w:p>
        </w:tc>
        <w:tc>
          <w:tcPr>
            <w:tcW w:w="1092" w:type="dxa"/>
            <w:shd w:val="clear" w:color="auto" w:fill="auto"/>
            <w:vAlign w:val="center"/>
          </w:tcPr>
          <w:p w:rsidR="00F95F13" w:rsidRPr="00316322" w:rsidRDefault="00F95F13" w:rsidP="00DE03CA">
            <w:pPr>
              <w:pStyle w:val="141"/>
              <w:jc w:val="right"/>
              <w:rPr>
                <w:rFonts w:hint="eastAsia"/>
              </w:rPr>
            </w:pPr>
            <w:r w:rsidRPr="00316322">
              <w:rPr>
                <w:rFonts w:hint="eastAsia"/>
              </w:rPr>
              <w:t>93,403</w:t>
            </w:r>
          </w:p>
        </w:tc>
        <w:tc>
          <w:tcPr>
            <w:tcW w:w="966" w:type="dxa"/>
            <w:shd w:val="clear" w:color="auto" w:fill="auto"/>
            <w:vAlign w:val="center"/>
          </w:tcPr>
          <w:p w:rsidR="00F95F13" w:rsidRPr="00316322" w:rsidRDefault="00F95F13" w:rsidP="00DE03CA">
            <w:pPr>
              <w:pStyle w:val="141"/>
              <w:jc w:val="right"/>
              <w:rPr>
                <w:rFonts w:hint="eastAsia"/>
              </w:rPr>
            </w:pPr>
            <w:r w:rsidRPr="00316322">
              <w:rPr>
                <w:rFonts w:hint="eastAsia"/>
              </w:rPr>
              <w:t>26,855</w:t>
            </w:r>
          </w:p>
        </w:tc>
        <w:tc>
          <w:tcPr>
            <w:tcW w:w="1105" w:type="dxa"/>
            <w:shd w:val="clear" w:color="auto" w:fill="auto"/>
            <w:vAlign w:val="center"/>
          </w:tcPr>
          <w:p w:rsidR="00F95F13" w:rsidRPr="00316322" w:rsidRDefault="00F95F13" w:rsidP="00DE03CA">
            <w:pPr>
              <w:pStyle w:val="141"/>
              <w:jc w:val="right"/>
              <w:rPr>
                <w:rFonts w:hint="eastAsia"/>
              </w:rPr>
            </w:pPr>
            <w:r w:rsidRPr="00316322">
              <w:rPr>
                <w:rFonts w:hint="eastAsia"/>
              </w:rPr>
              <w:t>3,060</w:t>
            </w:r>
          </w:p>
        </w:tc>
        <w:tc>
          <w:tcPr>
            <w:tcW w:w="1037" w:type="dxa"/>
            <w:shd w:val="clear" w:color="auto" w:fill="auto"/>
            <w:vAlign w:val="center"/>
          </w:tcPr>
          <w:p w:rsidR="00F95F13" w:rsidRPr="00316322" w:rsidRDefault="00F95F13" w:rsidP="00DE03CA">
            <w:pPr>
              <w:pStyle w:val="141"/>
              <w:jc w:val="right"/>
              <w:rPr>
                <w:rFonts w:hint="eastAsia"/>
              </w:rPr>
            </w:pPr>
            <w:r w:rsidRPr="00316322">
              <w:rPr>
                <w:rFonts w:hint="eastAsia"/>
              </w:rPr>
              <w:t>3,173</w:t>
            </w:r>
          </w:p>
        </w:tc>
        <w:tc>
          <w:tcPr>
            <w:tcW w:w="930" w:type="dxa"/>
            <w:shd w:val="clear" w:color="auto" w:fill="auto"/>
            <w:vAlign w:val="center"/>
          </w:tcPr>
          <w:p w:rsidR="00F95F13" w:rsidRPr="00316322" w:rsidRDefault="00F95F13" w:rsidP="00DE03CA">
            <w:pPr>
              <w:pStyle w:val="141"/>
              <w:jc w:val="right"/>
              <w:rPr>
                <w:rFonts w:hint="eastAsia"/>
              </w:rPr>
            </w:pPr>
            <w:r w:rsidRPr="00316322">
              <w:rPr>
                <w:rFonts w:hint="eastAsia"/>
              </w:rPr>
              <w:t>3.17</w:t>
            </w:r>
          </w:p>
        </w:tc>
        <w:tc>
          <w:tcPr>
            <w:tcW w:w="931" w:type="dxa"/>
            <w:shd w:val="clear" w:color="auto" w:fill="auto"/>
            <w:vAlign w:val="center"/>
          </w:tcPr>
          <w:p w:rsidR="00F95F13" w:rsidRPr="00316322" w:rsidRDefault="00F95F13" w:rsidP="00DE03CA">
            <w:pPr>
              <w:pStyle w:val="141"/>
              <w:jc w:val="right"/>
              <w:rPr>
                <w:rFonts w:hint="eastAsia"/>
              </w:rPr>
            </w:pPr>
            <w:r w:rsidRPr="00316322">
              <w:rPr>
                <w:rFonts w:hint="eastAsia"/>
              </w:rPr>
              <w:t>10.57</w:t>
            </w:r>
          </w:p>
        </w:tc>
      </w:tr>
    </w:tbl>
    <w:p w:rsidR="00F95F13" w:rsidRPr="00316322" w:rsidRDefault="00F95F13" w:rsidP="00F95F13">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F95F13" w:rsidRPr="00316322" w:rsidRDefault="00F95F13" w:rsidP="00F95F13">
      <w:pPr>
        <w:pStyle w:val="123"/>
        <w:ind w:left="1133" w:hanging="283"/>
      </w:pPr>
      <w:r w:rsidRPr="00316322">
        <w:rPr>
          <w:rFonts w:hint="eastAsia"/>
          <w:b/>
        </w:rPr>
        <w:t>2.</w:t>
      </w:r>
      <w:r w:rsidRPr="00316322">
        <w:rPr>
          <w:rFonts w:hint="eastAsia"/>
          <w:b/>
          <w:lang w:eastAsia="zh-HK"/>
        </w:rPr>
        <w:t>大學採計英聽測驗成績之系組數呈減少趨勢</w:t>
      </w:r>
      <w:r w:rsidRPr="00316322">
        <w:rPr>
          <w:rFonts w:hint="eastAsia"/>
        </w:rPr>
        <w:t>：114</w:t>
      </w:r>
      <w:r w:rsidRPr="00316322">
        <w:rPr>
          <w:rFonts w:hint="eastAsia"/>
          <w:lang w:eastAsia="zh-HK"/>
        </w:rPr>
        <w:t>學年度大學入學採計英聽測驗成績者</w:t>
      </w:r>
      <w:r w:rsidRPr="00316322">
        <w:rPr>
          <w:rFonts w:hint="eastAsia"/>
        </w:rPr>
        <w:t>，</w:t>
      </w:r>
      <w:r w:rsidRPr="00316322">
        <w:rPr>
          <w:rFonts w:hint="eastAsia"/>
          <w:lang w:eastAsia="zh-HK"/>
        </w:rPr>
        <w:t>以繁星推薦共</w:t>
      </w:r>
      <w:r w:rsidRPr="00316322">
        <w:rPr>
          <w:rFonts w:hint="eastAsia"/>
        </w:rPr>
        <w:t>43</w:t>
      </w:r>
      <w:r w:rsidRPr="00316322">
        <w:rPr>
          <w:rFonts w:hint="eastAsia"/>
          <w:lang w:eastAsia="zh-HK"/>
        </w:rPr>
        <w:t>系組採計最多</w:t>
      </w:r>
      <w:r w:rsidRPr="00316322">
        <w:rPr>
          <w:rFonts w:hint="eastAsia"/>
        </w:rPr>
        <w:t>，</w:t>
      </w:r>
      <w:r w:rsidRPr="00316322">
        <w:rPr>
          <w:rFonts w:hint="eastAsia"/>
          <w:lang w:eastAsia="zh-HK"/>
        </w:rPr>
        <w:lastRenderedPageBreak/>
        <w:t>而分發入學僅</w:t>
      </w:r>
      <w:r w:rsidRPr="00316322">
        <w:rPr>
          <w:rFonts w:hint="eastAsia"/>
        </w:rPr>
        <w:t>26</w:t>
      </w:r>
      <w:r w:rsidRPr="00316322">
        <w:rPr>
          <w:rFonts w:hint="eastAsia"/>
          <w:lang w:eastAsia="zh-HK"/>
        </w:rPr>
        <w:t>系組採計</w:t>
      </w:r>
      <w:r w:rsidRPr="00316322">
        <w:rPr>
          <w:rFonts w:hint="eastAsia"/>
        </w:rPr>
        <w:t>；</w:t>
      </w:r>
      <w:r w:rsidRPr="00316322">
        <w:rPr>
          <w:rFonts w:hint="eastAsia"/>
          <w:lang w:eastAsia="zh-HK"/>
        </w:rPr>
        <w:t>自</w:t>
      </w:r>
      <w:r w:rsidRPr="00316322">
        <w:rPr>
          <w:rFonts w:hint="eastAsia"/>
        </w:rPr>
        <w:t>110</w:t>
      </w:r>
      <w:r w:rsidRPr="00316322">
        <w:rPr>
          <w:rFonts w:hint="eastAsia"/>
          <w:lang w:eastAsia="zh-HK"/>
        </w:rPr>
        <w:t>至</w:t>
      </w:r>
      <w:r w:rsidRPr="00316322">
        <w:rPr>
          <w:rFonts w:hint="eastAsia"/>
        </w:rPr>
        <w:t>114</w:t>
      </w:r>
      <w:r w:rsidRPr="00316322">
        <w:rPr>
          <w:rFonts w:hint="eastAsia"/>
          <w:lang w:eastAsia="zh-HK"/>
        </w:rPr>
        <w:t>學年度</w:t>
      </w:r>
      <w:r w:rsidRPr="00316322">
        <w:rPr>
          <w:rFonts w:hint="eastAsia"/>
        </w:rPr>
        <w:t>，</w:t>
      </w:r>
      <w:r w:rsidRPr="00316322">
        <w:rPr>
          <w:rFonts w:hint="eastAsia"/>
          <w:lang w:eastAsia="zh-HK"/>
        </w:rPr>
        <w:t>採計英聽之系組數呈減少趨勢</w:t>
      </w:r>
      <w:r w:rsidRPr="00316322">
        <w:rPr>
          <w:rFonts w:hint="eastAsia"/>
        </w:rPr>
        <w:t>，</w:t>
      </w:r>
      <w:r w:rsidRPr="00316322">
        <w:rPr>
          <w:rFonts w:hint="eastAsia"/>
          <w:lang w:eastAsia="zh-HK"/>
        </w:rPr>
        <w:t>繁星推薦由</w:t>
      </w:r>
      <w:r w:rsidR="009C2BF1" w:rsidRPr="00316322">
        <w:rPr>
          <w:rFonts w:hint="eastAsia"/>
        </w:rPr>
        <w:t>60</w:t>
      </w:r>
      <w:r w:rsidRPr="00316322">
        <w:rPr>
          <w:rFonts w:hint="eastAsia"/>
          <w:lang w:eastAsia="zh-HK"/>
        </w:rPr>
        <w:t>系組減為</w:t>
      </w:r>
      <w:r w:rsidRPr="00316322">
        <w:rPr>
          <w:rFonts w:hint="eastAsia"/>
        </w:rPr>
        <w:t>43</w:t>
      </w:r>
      <w:r w:rsidRPr="00316322">
        <w:rPr>
          <w:rFonts w:hint="eastAsia"/>
          <w:lang w:eastAsia="zh-HK"/>
        </w:rPr>
        <w:t>系組</w:t>
      </w:r>
      <w:r w:rsidRPr="00316322">
        <w:rPr>
          <w:rFonts w:hint="eastAsia"/>
        </w:rPr>
        <w:t>(</w:t>
      </w:r>
      <w:r w:rsidRPr="00316322">
        <w:rPr>
          <w:rFonts w:hint="eastAsia"/>
          <w:lang w:eastAsia="zh-HK"/>
        </w:rPr>
        <w:t>減幅</w:t>
      </w:r>
      <w:r w:rsidR="009C2BF1" w:rsidRPr="00316322">
        <w:rPr>
          <w:rFonts w:hint="eastAsia"/>
        </w:rPr>
        <w:t>28.33</w:t>
      </w:r>
      <w:r w:rsidRPr="00316322">
        <w:rPr>
          <w:rFonts w:hint="eastAsia"/>
        </w:rPr>
        <w:t>%)、</w:t>
      </w:r>
      <w:r w:rsidRPr="00316322">
        <w:rPr>
          <w:rFonts w:hint="eastAsia"/>
          <w:lang w:eastAsia="zh-HK"/>
        </w:rPr>
        <w:t>申請入學由</w:t>
      </w:r>
      <w:r w:rsidR="009C2BF1" w:rsidRPr="00316322">
        <w:rPr>
          <w:rFonts w:hint="eastAsia"/>
        </w:rPr>
        <w:t>55</w:t>
      </w:r>
      <w:r w:rsidRPr="00316322">
        <w:rPr>
          <w:rFonts w:hint="eastAsia"/>
          <w:lang w:eastAsia="zh-HK"/>
        </w:rPr>
        <w:t>系組減為</w:t>
      </w:r>
      <w:r w:rsidRPr="00316322">
        <w:rPr>
          <w:rFonts w:hint="eastAsia"/>
        </w:rPr>
        <w:t>34</w:t>
      </w:r>
      <w:r w:rsidRPr="00316322">
        <w:rPr>
          <w:rFonts w:hint="eastAsia"/>
          <w:lang w:eastAsia="zh-HK"/>
        </w:rPr>
        <w:t>系組</w:t>
      </w:r>
      <w:r w:rsidRPr="00316322">
        <w:rPr>
          <w:rFonts w:hint="eastAsia"/>
        </w:rPr>
        <w:t>(</w:t>
      </w:r>
      <w:r w:rsidRPr="00316322">
        <w:rPr>
          <w:rFonts w:hint="eastAsia"/>
          <w:lang w:eastAsia="zh-HK"/>
        </w:rPr>
        <w:t>減幅</w:t>
      </w:r>
      <w:r w:rsidR="009C2BF1" w:rsidRPr="00316322">
        <w:rPr>
          <w:rFonts w:hint="eastAsia"/>
        </w:rPr>
        <w:t>38.18</w:t>
      </w:r>
      <w:r w:rsidRPr="00316322">
        <w:rPr>
          <w:rFonts w:hint="eastAsia"/>
        </w:rPr>
        <w:t>%)、</w:t>
      </w:r>
      <w:r w:rsidRPr="00316322">
        <w:rPr>
          <w:rFonts w:hint="eastAsia"/>
          <w:lang w:eastAsia="zh-HK"/>
        </w:rPr>
        <w:t>分發入學由</w:t>
      </w:r>
      <w:r w:rsidRPr="00316322">
        <w:rPr>
          <w:rFonts w:hint="eastAsia"/>
        </w:rPr>
        <w:t>54</w:t>
      </w:r>
      <w:r w:rsidRPr="00316322">
        <w:rPr>
          <w:rFonts w:hint="eastAsia"/>
          <w:lang w:eastAsia="zh-HK"/>
        </w:rPr>
        <w:t>系組減為</w:t>
      </w:r>
      <w:r w:rsidRPr="00316322">
        <w:rPr>
          <w:rFonts w:hint="eastAsia"/>
        </w:rPr>
        <w:t>26</w:t>
      </w:r>
      <w:r w:rsidRPr="00316322">
        <w:rPr>
          <w:rFonts w:hint="eastAsia"/>
          <w:lang w:eastAsia="zh-HK"/>
        </w:rPr>
        <w:t>系組</w:t>
      </w:r>
      <w:r w:rsidRPr="00316322">
        <w:rPr>
          <w:rFonts w:hint="eastAsia"/>
        </w:rPr>
        <w:t>(</w:t>
      </w:r>
      <w:r w:rsidRPr="00316322">
        <w:rPr>
          <w:rFonts w:hint="eastAsia"/>
          <w:lang w:eastAsia="zh-HK"/>
        </w:rPr>
        <w:t>減幅</w:t>
      </w:r>
      <w:r w:rsidRPr="00316322">
        <w:rPr>
          <w:rFonts w:hint="eastAsia"/>
        </w:rPr>
        <w:t>51.85%，</w:t>
      </w:r>
      <w:r w:rsidRPr="00316322">
        <w:rPr>
          <w:rFonts w:hint="eastAsia"/>
          <w:lang w:eastAsia="zh-HK"/>
        </w:rPr>
        <w:t>詳表</w:t>
      </w:r>
      <w:r w:rsidRPr="00316322">
        <w:rPr>
          <w:rFonts w:hint="eastAsia"/>
        </w:rPr>
        <w:t>3)。</w:t>
      </w:r>
    </w:p>
    <w:p w:rsidR="00F95F13" w:rsidRPr="00316322" w:rsidRDefault="00F95F13" w:rsidP="00F95F13">
      <w:pPr>
        <w:ind w:leftChars="0" w:left="567" w:hangingChars="200" w:hanging="567"/>
      </w:pPr>
      <w:r w:rsidRPr="00316322">
        <w:rPr>
          <w:rFonts w:hint="eastAsia"/>
          <w:b/>
          <w:lang w:eastAsia="zh-HK"/>
        </w:rPr>
        <w:t>表</w:t>
      </w:r>
      <w:r w:rsidRPr="00316322">
        <w:rPr>
          <w:rFonts w:hint="eastAsia"/>
          <w:b/>
        </w:rPr>
        <w:t>3</w:t>
      </w:r>
      <w:r w:rsidRPr="00316322">
        <w:rPr>
          <w:b/>
        </w:rPr>
        <w:t xml:space="preserve">  </w:t>
      </w:r>
      <w:r w:rsidRPr="00316322">
        <w:rPr>
          <w:rFonts w:hint="eastAsia"/>
          <w:b/>
          <w:lang w:eastAsia="zh-HK"/>
        </w:rPr>
        <w:t>英聽測驗採計系組數及採計標準概況表</w:t>
      </w:r>
      <w:r w:rsidRPr="00316322">
        <w:rPr>
          <w:rFonts w:hint="eastAsia"/>
        </w:rPr>
        <w:t xml:space="preserve"> </w:t>
      </w:r>
      <w:r w:rsidRPr="00316322">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系組</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134"/>
        <w:gridCol w:w="1304"/>
        <w:gridCol w:w="1304"/>
        <w:gridCol w:w="1304"/>
        <w:gridCol w:w="1304"/>
        <w:gridCol w:w="1304"/>
      </w:tblGrid>
      <w:tr w:rsidR="00F95F13" w:rsidRPr="00316322" w:rsidTr="00DE03CA">
        <w:trPr>
          <w:tblHeader/>
        </w:trPr>
        <w:tc>
          <w:tcPr>
            <w:tcW w:w="851"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入學管道</w:t>
            </w:r>
          </w:p>
        </w:tc>
        <w:tc>
          <w:tcPr>
            <w:tcW w:w="1134" w:type="dxa"/>
            <w:shd w:val="clear" w:color="auto" w:fill="auto"/>
            <w:vAlign w:val="center"/>
          </w:tcPr>
          <w:p w:rsidR="00F95F13" w:rsidRPr="00316322" w:rsidRDefault="00F95F13" w:rsidP="00DE03CA">
            <w:pPr>
              <w:pStyle w:val="141"/>
              <w:jc w:val="center"/>
              <w:rPr>
                <w:b/>
                <w:lang w:eastAsia="zh-HK"/>
              </w:rPr>
            </w:pPr>
            <w:r w:rsidRPr="00316322">
              <w:rPr>
                <w:rFonts w:hint="eastAsia"/>
                <w:b/>
                <w:lang w:eastAsia="zh-HK"/>
              </w:rPr>
              <w:t>採計</w:t>
            </w:r>
          </w:p>
          <w:p w:rsidR="00F95F13" w:rsidRPr="00316322" w:rsidRDefault="00F95F13" w:rsidP="00DE03CA">
            <w:pPr>
              <w:pStyle w:val="141"/>
              <w:jc w:val="center"/>
              <w:rPr>
                <w:b/>
              </w:rPr>
            </w:pPr>
            <w:r w:rsidRPr="00316322">
              <w:rPr>
                <w:rFonts w:hint="eastAsia"/>
                <w:b/>
                <w:lang w:eastAsia="zh-HK"/>
              </w:rPr>
              <w:t>標準</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110</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111</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112</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113</w:t>
            </w:r>
          </w:p>
          <w:p w:rsidR="00F95F13" w:rsidRPr="00316322" w:rsidRDefault="00F95F13" w:rsidP="00DE03CA">
            <w:pPr>
              <w:pStyle w:val="141"/>
              <w:jc w:val="center"/>
              <w:rPr>
                <w:b/>
              </w:rPr>
            </w:pPr>
            <w:r w:rsidRPr="00316322">
              <w:rPr>
                <w:rFonts w:hint="eastAsia"/>
                <w:b/>
                <w:lang w:eastAsia="zh-HK"/>
              </w:rPr>
              <w:t>學年度</w:t>
            </w:r>
          </w:p>
        </w:tc>
        <w:tc>
          <w:tcPr>
            <w:tcW w:w="1304" w:type="dxa"/>
            <w:shd w:val="clear" w:color="auto" w:fill="auto"/>
            <w:vAlign w:val="center"/>
          </w:tcPr>
          <w:p w:rsidR="00F95F13" w:rsidRPr="00316322" w:rsidRDefault="00F95F13" w:rsidP="00DE03CA">
            <w:pPr>
              <w:pStyle w:val="141"/>
              <w:jc w:val="center"/>
              <w:rPr>
                <w:b/>
              </w:rPr>
            </w:pPr>
            <w:r w:rsidRPr="00316322">
              <w:rPr>
                <w:rFonts w:hint="eastAsia"/>
                <w:b/>
              </w:rPr>
              <w:t>114</w:t>
            </w:r>
          </w:p>
          <w:p w:rsidR="00F95F13" w:rsidRPr="00316322" w:rsidRDefault="00F95F13" w:rsidP="00DE03CA">
            <w:pPr>
              <w:pStyle w:val="141"/>
              <w:jc w:val="center"/>
              <w:rPr>
                <w:rFonts w:hint="eastAsia"/>
                <w:b/>
              </w:rPr>
            </w:pPr>
            <w:r w:rsidRPr="00316322">
              <w:rPr>
                <w:rFonts w:hint="eastAsia"/>
                <w:b/>
                <w:lang w:eastAsia="zh-HK"/>
              </w:rPr>
              <w:t>學年度</w:t>
            </w:r>
          </w:p>
        </w:tc>
      </w:tr>
      <w:tr w:rsidR="00F95F13" w:rsidRPr="00316322" w:rsidTr="00DE03CA">
        <w:tc>
          <w:tcPr>
            <w:tcW w:w="851" w:type="dxa"/>
            <w:vMerge w:val="restart"/>
            <w:shd w:val="clear" w:color="auto" w:fill="auto"/>
            <w:vAlign w:val="center"/>
          </w:tcPr>
          <w:p w:rsidR="00F95F13" w:rsidRPr="00316322" w:rsidRDefault="00F95F13" w:rsidP="00DE03CA">
            <w:pPr>
              <w:pStyle w:val="141"/>
              <w:jc w:val="center"/>
            </w:pPr>
            <w:r w:rsidRPr="00316322">
              <w:rPr>
                <w:rFonts w:hint="eastAsia"/>
                <w:lang w:eastAsia="zh-HK"/>
              </w:rPr>
              <w:t>繁星推薦</w:t>
            </w:r>
          </w:p>
        </w:tc>
        <w:tc>
          <w:tcPr>
            <w:tcW w:w="1134" w:type="dxa"/>
            <w:shd w:val="clear" w:color="auto" w:fill="auto"/>
            <w:vAlign w:val="center"/>
          </w:tcPr>
          <w:p w:rsidR="00F95F13" w:rsidRPr="00316322" w:rsidRDefault="00F95F13" w:rsidP="00DE03CA">
            <w:pPr>
              <w:pStyle w:val="141"/>
              <w:jc w:val="both"/>
            </w:pPr>
            <w:r w:rsidRPr="00316322">
              <w:rPr>
                <w:rFonts w:hint="eastAsia"/>
              </w:rPr>
              <w:t>A</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snapToGrid/>
                <w:kern w:val="0"/>
                <w:szCs w:val="24"/>
              </w:rPr>
            </w:pPr>
            <w:r w:rsidRPr="00316322">
              <w:rPr>
                <w:rFonts w:hint="eastAsia"/>
              </w:rPr>
              <w:t>15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22</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19</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17</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B</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41</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31</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19</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22</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C</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8</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小計</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60</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65</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61</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43</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43</w:t>
            </w:r>
          </w:p>
        </w:tc>
      </w:tr>
      <w:tr w:rsidR="00F95F13" w:rsidRPr="00316322" w:rsidTr="00DE03CA">
        <w:tc>
          <w:tcPr>
            <w:tcW w:w="851" w:type="dxa"/>
            <w:vMerge w:val="restart"/>
            <w:shd w:val="clear" w:color="auto" w:fill="auto"/>
            <w:vAlign w:val="center"/>
          </w:tcPr>
          <w:p w:rsidR="00F95F13" w:rsidRPr="00316322" w:rsidRDefault="00F95F13" w:rsidP="00DE03CA">
            <w:pPr>
              <w:pStyle w:val="141"/>
              <w:jc w:val="center"/>
            </w:pPr>
            <w:r w:rsidRPr="00316322">
              <w:rPr>
                <w:rFonts w:hint="eastAsia"/>
                <w:lang w:eastAsia="zh-HK"/>
              </w:rPr>
              <w:t>申請入學</w:t>
            </w:r>
          </w:p>
        </w:tc>
        <w:tc>
          <w:tcPr>
            <w:tcW w:w="1134" w:type="dxa"/>
            <w:shd w:val="clear" w:color="auto" w:fill="auto"/>
            <w:vAlign w:val="center"/>
          </w:tcPr>
          <w:p w:rsidR="00F95F13" w:rsidRPr="00316322" w:rsidRDefault="00F95F13" w:rsidP="00DE03CA">
            <w:pPr>
              <w:pStyle w:val="141"/>
              <w:jc w:val="both"/>
            </w:pPr>
            <w:r w:rsidRPr="00316322">
              <w:rPr>
                <w:rFonts w:hint="eastAsia"/>
              </w:rPr>
              <w:t>A</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13</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B</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16</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18</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both"/>
            </w:pPr>
            <w:r w:rsidRPr="00316322">
              <w:rPr>
                <w:rFonts w:hint="eastAsia"/>
              </w:rPr>
              <w:t>C</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5</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6</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r>
      <w:tr w:rsidR="00F95F13" w:rsidRPr="00316322" w:rsidTr="00DE03CA">
        <w:tc>
          <w:tcPr>
            <w:tcW w:w="851" w:type="dxa"/>
            <w:vMerge/>
            <w:shd w:val="clear" w:color="auto" w:fill="auto"/>
            <w:vAlign w:val="center"/>
          </w:tcPr>
          <w:p w:rsidR="00F95F13" w:rsidRPr="00316322" w:rsidRDefault="00F95F13" w:rsidP="00DE03CA">
            <w:pPr>
              <w:pStyle w:val="141"/>
              <w:jc w:val="center"/>
            </w:pPr>
          </w:p>
        </w:tc>
        <w:tc>
          <w:tcPr>
            <w:tcW w:w="1134"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小計</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55</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64</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53</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36</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34</w:t>
            </w:r>
          </w:p>
        </w:tc>
      </w:tr>
      <w:tr w:rsidR="00F95F13" w:rsidRPr="00316322" w:rsidTr="00DE03CA">
        <w:tc>
          <w:tcPr>
            <w:tcW w:w="851" w:type="dxa"/>
            <w:vMerge w:val="restart"/>
            <w:shd w:val="clear" w:color="auto" w:fill="auto"/>
            <w:vAlign w:val="center"/>
          </w:tcPr>
          <w:p w:rsidR="00F95F13" w:rsidRPr="00316322" w:rsidRDefault="00F95F13" w:rsidP="00DE03CA">
            <w:pPr>
              <w:pStyle w:val="141"/>
              <w:jc w:val="center"/>
            </w:pPr>
            <w:r w:rsidRPr="00316322">
              <w:rPr>
                <w:rFonts w:hint="eastAsia"/>
                <w:lang w:eastAsia="zh-HK"/>
              </w:rPr>
              <w:t>分發入學</w:t>
            </w:r>
          </w:p>
        </w:tc>
        <w:tc>
          <w:tcPr>
            <w:tcW w:w="1134" w:type="dxa"/>
            <w:shd w:val="clear" w:color="auto" w:fill="auto"/>
            <w:vAlign w:val="center"/>
          </w:tcPr>
          <w:p w:rsidR="00F95F13" w:rsidRPr="00316322" w:rsidRDefault="00F95F13" w:rsidP="00DE03CA">
            <w:pPr>
              <w:pStyle w:val="141"/>
              <w:jc w:val="both"/>
            </w:pPr>
            <w:r w:rsidRPr="00316322">
              <w:rPr>
                <w:rFonts w:hint="eastAsia"/>
              </w:rPr>
              <w:t>A</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18</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18</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11</w:t>
            </w:r>
          </w:p>
        </w:tc>
      </w:tr>
      <w:tr w:rsidR="00F95F13" w:rsidRPr="00316322" w:rsidTr="00DE03CA">
        <w:tc>
          <w:tcPr>
            <w:tcW w:w="851" w:type="dxa"/>
            <w:vMerge/>
            <w:shd w:val="clear" w:color="auto" w:fill="auto"/>
            <w:vAlign w:val="center"/>
          </w:tcPr>
          <w:p w:rsidR="00F95F13" w:rsidRPr="00316322" w:rsidRDefault="00F95F13" w:rsidP="00DE03CA">
            <w:pPr>
              <w:pStyle w:val="141"/>
              <w:jc w:val="both"/>
            </w:pPr>
          </w:p>
        </w:tc>
        <w:tc>
          <w:tcPr>
            <w:tcW w:w="1134" w:type="dxa"/>
            <w:shd w:val="clear" w:color="auto" w:fill="auto"/>
            <w:vAlign w:val="center"/>
          </w:tcPr>
          <w:p w:rsidR="00F95F13" w:rsidRPr="00316322" w:rsidRDefault="00F95F13" w:rsidP="00DE03CA">
            <w:pPr>
              <w:pStyle w:val="141"/>
              <w:jc w:val="both"/>
            </w:pPr>
            <w:r w:rsidRPr="00316322">
              <w:rPr>
                <w:rFonts w:hint="eastAsia"/>
              </w:rPr>
              <w:t>B</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30</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29</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22</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14</w:t>
            </w:r>
          </w:p>
        </w:tc>
      </w:tr>
      <w:tr w:rsidR="00F95F13" w:rsidRPr="00316322" w:rsidTr="00DE03CA">
        <w:tc>
          <w:tcPr>
            <w:tcW w:w="851" w:type="dxa"/>
            <w:vMerge/>
            <w:shd w:val="clear" w:color="auto" w:fill="auto"/>
            <w:vAlign w:val="center"/>
          </w:tcPr>
          <w:p w:rsidR="00F95F13" w:rsidRPr="00316322" w:rsidRDefault="00F95F13" w:rsidP="00DE03CA">
            <w:pPr>
              <w:pStyle w:val="141"/>
              <w:jc w:val="both"/>
            </w:pPr>
          </w:p>
        </w:tc>
        <w:tc>
          <w:tcPr>
            <w:tcW w:w="1134" w:type="dxa"/>
            <w:shd w:val="clear" w:color="auto" w:fill="auto"/>
            <w:vAlign w:val="center"/>
          </w:tcPr>
          <w:p w:rsidR="00F95F13" w:rsidRPr="00316322" w:rsidRDefault="00F95F13" w:rsidP="00DE03CA">
            <w:pPr>
              <w:pStyle w:val="141"/>
              <w:jc w:val="both"/>
            </w:pPr>
            <w:r w:rsidRPr="00316322">
              <w:rPr>
                <w:rFonts w:hint="eastAsia"/>
              </w:rPr>
              <w:t>C</w:t>
            </w:r>
            <w:r w:rsidRPr="00316322">
              <w:rPr>
                <w:rFonts w:hint="eastAsia"/>
                <w:lang w:eastAsia="zh-HK"/>
              </w:rPr>
              <w:t>級</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7</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4</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3</w:t>
            </w:r>
          </w:p>
        </w:tc>
        <w:tc>
          <w:tcPr>
            <w:tcW w:w="1304" w:type="dxa"/>
            <w:shd w:val="clear" w:color="auto" w:fill="auto"/>
            <w:vAlign w:val="center"/>
          </w:tcPr>
          <w:p w:rsidR="00F95F13" w:rsidRPr="00316322" w:rsidRDefault="00F95F13" w:rsidP="00DE03CA">
            <w:pPr>
              <w:pStyle w:val="141"/>
              <w:jc w:val="right"/>
              <w:rPr>
                <w:rFonts w:hint="eastAsia"/>
              </w:rPr>
            </w:pPr>
            <w:r w:rsidRPr="00316322">
              <w:rPr>
                <w:rFonts w:hint="eastAsia"/>
              </w:rPr>
              <w:t>1</w:t>
            </w:r>
          </w:p>
        </w:tc>
      </w:tr>
      <w:tr w:rsidR="00F95F13" w:rsidRPr="00316322" w:rsidTr="00DE03CA">
        <w:tc>
          <w:tcPr>
            <w:tcW w:w="851" w:type="dxa"/>
            <w:vMerge/>
            <w:shd w:val="clear" w:color="auto" w:fill="auto"/>
            <w:vAlign w:val="center"/>
          </w:tcPr>
          <w:p w:rsidR="00F95F13" w:rsidRPr="00316322" w:rsidRDefault="00F95F13" w:rsidP="00DE03CA">
            <w:pPr>
              <w:pStyle w:val="141"/>
              <w:jc w:val="both"/>
            </w:pPr>
          </w:p>
        </w:tc>
        <w:tc>
          <w:tcPr>
            <w:tcW w:w="1134" w:type="dxa"/>
            <w:shd w:val="clear" w:color="auto" w:fill="auto"/>
            <w:vAlign w:val="center"/>
          </w:tcPr>
          <w:p w:rsidR="00F95F13" w:rsidRPr="00316322" w:rsidRDefault="00F95F13" w:rsidP="00DE03CA">
            <w:pPr>
              <w:pStyle w:val="141"/>
              <w:jc w:val="center"/>
              <w:rPr>
                <w:rFonts w:hint="eastAsia"/>
                <w:b/>
              </w:rPr>
            </w:pPr>
            <w:r w:rsidRPr="00316322">
              <w:rPr>
                <w:rFonts w:hint="eastAsia"/>
                <w:b/>
                <w:lang w:eastAsia="zh-HK"/>
              </w:rPr>
              <w:t>小計</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54</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51</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43</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30</w:t>
            </w:r>
          </w:p>
        </w:tc>
        <w:tc>
          <w:tcPr>
            <w:tcW w:w="1304" w:type="dxa"/>
            <w:shd w:val="clear" w:color="auto" w:fill="auto"/>
            <w:vAlign w:val="center"/>
          </w:tcPr>
          <w:p w:rsidR="00F95F13" w:rsidRPr="00316322" w:rsidRDefault="00F95F13" w:rsidP="00DE03CA">
            <w:pPr>
              <w:pStyle w:val="141"/>
              <w:jc w:val="right"/>
              <w:rPr>
                <w:rFonts w:hint="eastAsia"/>
                <w:b/>
                <w:bCs/>
              </w:rPr>
            </w:pPr>
            <w:r w:rsidRPr="00316322">
              <w:rPr>
                <w:rFonts w:hint="eastAsia"/>
                <w:b/>
                <w:bCs/>
              </w:rPr>
              <w:t>26</w:t>
            </w:r>
          </w:p>
        </w:tc>
      </w:tr>
    </w:tbl>
    <w:p w:rsidR="00F95F13" w:rsidRPr="00316322" w:rsidRDefault="00F95F13" w:rsidP="00F95F13">
      <w:pPr>
        <w:pStyle w:val="141"/>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：110</w:t>
      </w:r>
      <w:r w:rsidRPr="00316322">
        <w:rPr>
          <w:rFonts w:hint="eastAsia"/>
          <w:lang w:eastAsia="zh-HK"/>
        </w:rPr>
        <w:t>學年度之申請入學稱個人申請</w:t>
      </w:r>
      <w:r w:rsidRPr="00316322">
        <w:rPr>
          <w:rFonts w:hint="eastAsia"/>
        </w:rPr>
        <w:t>、</w:t>
      </w:r>
      <w:r w:rsidRPr="00316322">
        <w:rPr>
          <w:rFonts w:hint="eastAsia"/>
          <w:lang w:eastAsia="zh-HK"/>
        </w:rPr>
        <w:t>分發入學稱考試分發</w:t>
      </w:r>
      <w:r w:rsidRPr="00316322">
        <w:rPr>
          <w:rFonts w:hint="eastAsia"/>
        </w:rPr>
        <w:t>。</w:t>
      </w:r>
    </w:p>
    <w:p w:rsidR="00F95F13" w:rsidRPr="00316322" w:rsidRDefault="00F95F13" w:rsidP="00F95F13">
      <w:pPr>
        <w:pStyle w:val="141"/>
        <w:rPr>
          <w:rFonts w:hint="eastAsia"/>
        </w:rPr>
      </w:pPr>
      <w:r w:rsidRPr="00316322">
        <w:rPr>
          <w:rFonts w:hint="eastAsia"/>
        </w:rPr>
        <w:t>資料來源：教育部提供，</w:t>
      </w:r>
      <w:r w:rsidRPr="00316322">
        <w:rPr>
          <w:rFonts w:hint="eastAsia"/>
          <w:lang w:eastAsia="zh-HK"/>
        </w:rPr>
        <w:t>本</w:t>
      </w:r>
      <w:r w:rsidR="00822F0D" w:rsidRPr="00316322">
        <w:rPr>
          <w:rFonts w:hint="eastAsia"/>
          <w:lang w:eastAsia="zh-HK"/>
        </w:rPr>
        <w:t>中心</w:t>
      </w:r>
      <w:r w:rsidRPr="00316322">
        <w:rPr>
          <w:rFonts w:hint="eastAsia"/>
          <w:lang w:eastAsia="zh-HK"/>
        </w:rPr>
        <w:t>整理</w:t>
      </w:r>
      <w:r w:rsidRPr="00316322">
        <w:rPr>
          <w:rFonts w:hint="eastAsia"/>
        </w:rPr>
        <w:t>。</w:t>
      </w:r>
    </w:p>
    <w:p w:rsidR="00F95F13" w:rsidRPr="00316322" w:rsidRDefault="00F95F13" w:rsidP="00F95F13">
      <w:pPr>
        <w:ind w:left="566" w:firstLine="566"/>
      </w:pPr>
      <w:r w:rsidRPr="00316322">
        <w:rPr>
          <w:rFonts w:hint="eastAsia"/>
          <w:lang w:eastAsia="zh-HK"/>
        </w:rPr>
        <w:t>綜上，教育部115年度預算案「高等教育行政及督導-推動及改進大學招生制度」編列6億8,142萬2千元，辦理大學多元入學制度研究改進等業務，鑒於英聽測驗缺考率逐年上升，而第2次報名及應試人數大幅減少</w:t>
      </w:r>
      <w:r w:rsidRPr="00316322">
        <w:rPr>
          <w:rFonts w:hint="eastAsia"/>
        </w:rPr>
        <w:t>，</w:t>
      </w:r>
      <w:r w:rsidRPr="00316322">
        <w:rPr>
          <w:rFonts w:hint="eastAsia"/>
          <w:lang w:eastAsia="zh-HK"/>
        </w:rPr>
        <w:t>且大學採計英聽測驗成績之系組數呈減少趨勢</w:t>
      </w:r>
      <w:r w:rsidRPr="00316322">
        <w:rPr>
          <w:rFonts w:hint="eastAsia"/>
        </w:rPr>
        <w:t>，</w:t>
      </w:r>
      <w:r w:rsidRPr="00316322">
        <w:rPr>
          <w:rFonts w:hint="eastAsia"/>
          <w:lang w:eastAsia="zh-HK"/>
        </w:rPr>
        <w:t>允宜檢討原因並評估英聽測驗之成本效益</w:t>
      </w:r>
      <w:r w:rsidRPr="00316322">
        <w:rPr>
          <w:rFonts w:hint="eastAsia"/>
        </w:rPr>
        <w:t>，</w:t>
      </w:r>
      <w:r w:rsidRPr="00316322">
        <w:rPr>
          <w:rFonts w:hint="eastAsia"/>
          <w:lang w:eastAsia="zh-HK"/>
        </w:rPr>
        <w:t>審慎研議繼續辦理或改採替代方案之可行性</w:t>
      </w:r>
      <w:r w:rsidRPr="00316322">
        <w:rPr>
          <w:rFonts w:hint="eastAsia"/>
        </w:rPr>
        <w:t>。</w:t>
      </w:r>
    </w:p>
    <w:sectPr w:rsidR="00F95F13"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BF412C" w:rsidRPr="00BF412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F95F13" w:rsidRPr="009B319E" w:rsidRDefault="00F95F13" w:rsidP="00F95F13">
      <w:pPr>
        <w:pStyle w:val="144"/>
        <w:rPr>
          <w:rFonts w:hint="eastAsia"/>
        </w:rPr>
      </w:pPr>
      <w:r>
        <w:rPr>
          <w:rStyle w:val="af2"/>
        </w:rPr>
        <w:footnoteRef/>
      </w:r>
      <w:r>
        <w:t xml:space="preserve"> </w:t>
      </w:r>
      <w:r>
        <w:rPr>
          <w:rFonts w:hint="eastAsia"/>
          <w:lang w:eastAsia="zh-HK"/>
        </w:rPr>
        <w:t>參據教育部</w:t>
      </w:r>
      <w:r>
        <w:rPr>
          <w:rFonts w:hint="eastAsia"/>
        </w:rPr>
        <w:t>115</w:t>
      </w:r>
      <w:r>
        <w:rPr>
          <w:rFonts w:hint="eastAsia"/>
          <w:lang w:eastAsia="zh-HK"/>
        </w:rPr>
        <w:t>學年度大學多元入學升學網</w:t>
      </w:r>
      <w:r>
        <w:rPr>
          <w:rFonts w:hint="eastAsia"/>
        </w:rPr>
        <w:t>，114</w:t>
      </w:r>
      <w:r>
        <w:rPr>
          <w:rFonts w:hint="eastAsia"/>
          <w:lang w:eastAsia="zh-HK"/>
        </w:rPr>
        <w:t>年</w:t>
      </w:r>
      <w:r>
        <w:rPr>
          <w:rFonts w:hint="eastAsia"/>
        </w:rPr>
        <w:t>9</w:t>
      </w:r>
      <w:r>
        <w:rPr>
          <w:rFonts w:hint="eastAsia"/>
          <w:lang w:eastAsia="zh-HK"/>
        </w:rPr>
        <w:t>月</w:t>
      </w:r>
      <w:r>
        <w:rPr>
          <w:rFonts w:hint="eastAsia"/>
        </w:rPr>
        <w:t>29</w:t>
      </w:r>
      <w:r>
        <w:rPr>
          <w:rFonts w:hint="eastAsia"/>
          <w:lang w:eastAsia="zh-HK"/>
        </w:rPr>
        <w:t>日檢索</w:t>
      </w:r>
      <w:r>
        <w:rPr>
          <w:rFonts w:hint="eastAsia"/>
        </w:rPr>
        <w:t>。</w:t>
      </w:r>
    </w:p>
  </w:footnote>
  <w:footnote w:id="2">
    <w:p w:rsidR="00F95F13" w:rsidRPr="00BA4AC0" w:rsidRDefault="00F95F13" w:rsidP="00F95F13">
      <w:pPr>
        <w:pStyle w:val="144"/>
        <w:rPr>
          <w:rFonts w:hint="eastAsia"/>
        </w:rPr>
      </w:pPr>
      <w:r>
        <w:rPr>
          <w:rStyle w:val="af2"/>
        </w:rPr>
        <w:footnoteRef/>
      </w:r>
      <w:r>
        <w:t xml:space="preserve"> </w:t>
      </w:r>
      <w:r>
        <w:rPr>
          <w:rFonts w:hint="eastAsia"/>
          <w:lang w:eastAsia="zh-HK"/>
        </w:rPr>
        <w:t>參據大學入學考試中心英聽測驗簡介</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12C"/>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7C16B9D-B550-4462-989C-BA44E6918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A8365-B1E1-4034-836E-E71F264FA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343</Words>
  <Characters>1957</Characters>
  <Application>Microsoft Office Word</Application>
  <DocSecurity>0</DocSecurity>
  <Lines>16</Lines>
  <Paragraphs>4</Paragraphs>
  <ScaleCrop>false</ScaleCrop>
  <Company>HOME</Company>
  <LinksUpToDate>false</LinksUpToDate>
  <CharactersWithSpaces>2296</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2026-03-11T06:49:00Z</dcterms:created>
  <dcterms:modified xsi:type="dcterms:W3CDTF">2026-03-11T06:49:00Z</dcterms:modified>
</cp:coreProperties>
</file>